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1E6" w:rsidRPr="005C71E6" w:rsidRDefault="005C71E6" w:rsidP="005C71E6">
      <w:pPr>
        <w:spacing w:after="120" w:line="240" w:lineRule="auto"/>
        <w:jc w:val="center"/>
        <w:rPr>
          <w:rFonts w:eastAsia="Times New Roman" w:cs="Times New Roman"/>
          <w:i w:val="0"/>
          <w:sz w:val="36"/>
          <w:szCs w:val="36"/>
          <w:lang w:eastAsia="lv-LV"/>
        </w:rPr>
      </w:pPr>
      <w:r w:rsidRPr="005C71E6">
        <w:rPr>
          <w:rFonts w:ascii="Calibri" w:eastAsia="Calibri" w:hAnsi="Calibri" w:cs="Calibri"/>
          <w:i w:val="0"/>
          <w:noProof/>
          <w:sz w:val="22"/>
        </w:rPr>
        <w:drawing>
          <wp:anchor distT="0" distB="0" distL="114300" distR="114300" simplePos="0" relativeHeight="251659264" behindDoc="0" locked="0" layoutInCell="0" hidden="0" allowOverlap="1" wp14:anchorId="57DF37F3" wp14:editId="29723FCB">
            <wp:simplePos x="0" y="0"/>
            <wp:positionH relativeFrom="page">
              <wp:posOffset>895350</wp:posOffset>
            </wp:positionH>
            <wp:positionV relativeFrom="page">
              <wp:posOffset>752475</wp:posOffset>
            </wp:positionV>
            <wp:extent cx="785495" cy="931545"/>
            <wp:effectExtent l="0" t="0" r="0" b="1905"/>
            <wp:wrapNone/>
            <wp:docPr id="1" name="Attēls1"/>
            <wp:cNvGraphicFramePr/>
            <a:graphic xmlns:a="http://schemas.openxmlformats.org/drawingml/2006/main">
              <a:graphicData uri="http://schemas.openxmlformats.org/drawingml/2006/picture">
                <pic:pic xmlns:pic="http://schemas.openxmlformats.org/drawingml/2006/picture">
                  <pic:nvPicPr>
                    <pic:cNvPr id="1" name="Attēls1"/>
                    <pic:cNvPicPr>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val="SMDATA_16_ua7OY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KAAACAAAAAAAAAAAAAAAAAAAACCBQAAAAAAAAAAAABXAwAA1QQAALsFAAAAAAAAggUAAFcDAAAoAAAACAAAAAEAAAABAAAA"/>
                        </a:ext>
                      </a:extLst>
                    </pic:cNvPicPr>
                  </pic:nvPicPr>
                  <pic:blipFill>
                    <a:blip r:embed="rId5"/>
                    <a:stretch>
                      <a:fillRect/>
                    </a:stretch>
                  </pic:blipFill>
                  <pic:spPr>
                    <a:xfrm>
                      <a:off x="0" y="0"/>
                      <a:ext cx="785495" cy="931545"/>
                    </a:xfrm>
                    <a:prstGeom prst="rect">
                      <a:avLst/>
                    </a:prstGeom>
                    <a:noFill/>
                    <a:ln w="12700">
                      <a:noFill/>
                    </a:ln>
                  </pic:spPr>
                </pic:pic>
              </a:graphicData>
            </a:graphic>
          </wp:anchor>
        </w:drawing>
      </w:r>
      <w:r w:rsidRPr="005C71E6">
        <w:rPr>
          <w:rFonts w:eastAsia="Times New Roman" w:cs="Times New Roman"/>
          <w:b/>
          <w:i w:val="0"/>
          <w:sz w:val="36"/>
          <w:szCs w:val="36"/>
          <w:lang w:eastAsia="lv-LV"/>
        </w:rPr>
        <w:t xml:space="preserve">  </w:t>
      </w:r>
      <w:r w:rsidR="005103D5">
        <w:rPr>
          <w:rFonts w:eastAsia="Times New Roman" w:cs="Times New Roman"/>
          <w:b/>
          <w:i w:val="0"/>
          <w:sz w:val="36"/>
          <w:szCs w:val="36"/>
          <w:lang w:eastAsia="lv-LV"/>
        </w:rPr>
        <w:t xml:space="preserve"> </w:t>
      </w:r>
      <w:r w:rsidRPr="005C71E6">
        <w:rPr>
          <w:rFonts w:eastAsia="Times New Roman" w:cs="Times New Roman"/>
          <w:b/>
          <w:i w:val="0"/>
          <w:sz w:val="36"/>
          <w:szCs w:val="36"/>
          <w:lang w:eastAsia="lv-LV"/>
        </w:rPr>
        <w:t>MADONAS NOVADA PAŠVALDĪBA</w:t>
      </w:r>
    </w:p>
    <w:p w:rsidR="005C71E6" w:rsidRPr="005C71E6" w:rsidRDefault="005C71E6" w:rsidP="005C71E6">
      <w:pPr>
        <w:spacing w:before="240" w:line="240" w:lineRule="auto"/>
        <w:jc w:val="center"/>
        <w:rPr>
          <w:rFonts w:eastAsia="Times New Roman" w:cs="Times New Roman"/>
          <w:i w:val="0"/>
          <w:szCs w:val="24"/>
          <w:lang w:eastAsia="lv-LV"/>
        </w:rPr>
      </w:pPr>
      <w:r w:rsidRPr="005C71E6">
        <w:rPr>
          <w:rFonts w:eastAsia="Times New Roman" w:cs="Times New Roman"/>
          <w:i w:val="0"/>
          <w:szCs w:val="24"/>
          <w:lang w:eastAsia="lv-LV"/>
        </w:rPr>
        <w:t>Reģ. Nr. 90000054572</w:t>
      </w:r>
    </w:p>
    <w:p w:rsidR="005C71E6" w:rsidRPr="005C71E6" w:rsidRDefault="005C71E6" w:rsidP="005C71E6">
      <w:pPr>
        <w:spacing w:line="240" w:lineRule="auto"/>
        <w:jc w:val="center"/>
        <w:rPr>
          <w:rFonts w:eastAsia="Times New Roman" w:cs="Times New Roman"/>
          <w:i w:val="0"/>
          <w:szCs w:val="24"/>
          <w:lang w:eastAsia="lv-LV"/>
        </w:rPr>
      </w:pPr>
      <w:r w:rsidRPr="005C71E6">
        <w:rPr>
          <w:rFonts w:eastAsia="Times New Roman" w:cs="Times New Roman"/>
          <w:i w:val="0"/>
          <w:szCs w:val="24"/>
          <w:lang w:eastAsia="lv-LV"/>
        </w:rPr>
        <w:t>Saieta laukums 1, Madona, Madonas novads, LV-4801</w:t>
      </w:r>
    </w:p>
    <w:p w:rsidR="005C71E6" w:rsidRPr="005C71E6" w:rsidRDefault="005C71E6" w:rsidP="005C71E6">
      <w:pPr>
        <w:spacing w:line="240" w:lineRule="auto"/>
        <w:jc w:val="center"/>
        <w:rPr>
          <w:rFonts w:eastAsia="Times New Roman" w:cs="Times New Roman"/>
          <w:i w:val="0"/>
          <w:szCs w:val="24"/>
          <w:lang w:eastAsia="lv-LV"/>
        </w:rPr>
      </w:pPr>
      <w:r w:rsidRPr="005C71E6">
        <w:rPr>
          <w:rFonts w:eastAsia="Times New Roman" w:cs="Times New Roman"/>
          <w:i w:val="0"/>
          <w:szCs w:val="24"/>
          <w:lang w:eastAsia="lv-LV"/>
        </w:rPr>
        <w:t xml:space="preserve"> t. 64860090, e-pasts: pasts@madona.lv </w:t>
      </w:r>
    </w:p>
    <w:p w:rsidR="005C71E6" w:rsidRPr="005C71E6" w:rsidRDefault="005C71E6" w:rsidP="005C71E6">
      <w:pPr>
        <w:pBdr>
          <w:top w:val="nil"/>
          <w:left w:val="nil"/>
          <w:bottom w:val="single" w:sz="12" w:space="1" w:color="000000"/>
          <w:right w:val="nil"/>
          <w:between w:val="nil"/>
        </w:pBdr>
        <w:spacing w:line="240" w:lineRule="auto"/>
        <w:jc w:val="center"/>
        <w:rPr>
          <w:rFonts w:eastAsia="Times New Roman" w:cs="Times New Roman"/>
          <w:i w:val="0"/>
          <w:sz w:val="16"/>
          <w:szCs w:val="16"/>
          <w:lang w:eastAsia="lv-LV"/>
        </w:rPr>
      </w:pPr>
    </w:p>
    <w:p w:rsidR="00D90139" w:rsidRPr="00085C1A" w:rsidRDefault="005C71E6" w:rsidP="005C71E6">
      <w:pPr>
        <w:spacing w:before="240" w:after="160"/>
        <w:ind w:right="-2"/>
        <w:jc w:val="center"/>
        <w:rPr>
          <w:rFonts w:eastAsia="Calibri" w:cs="Times New Roman"/>
          <w:b/>
          <w:i w:val="0"/>
          <w:szCs w:val="24"/>
        </w:rPr>
      </w:pPr>
      <w:r w:rsidRPr="005C71E6">
        <w:rPr>
          <w:rFonts w:eastAsia="Times New Roman" w:cs="Times New Roman"/>
          <w:b/>
          <w:i w:val="0"/>
          <w:color w:val="000000"/>
          <w:szCs w:val="24"/>
        </w:rPr>
        <w:t xml:space="preserve">MADONAS NOVADA PAŠVALDĪBAS DOMES </w:t>
      </w:r>
      <w:r w:rsidRPr="005C71E6">
        <w:rPr>
          <w:rFonts w:eastAsia="Times New Roman" w:cs="Times New Roman"/>
          <w:b/>
          <w:i w:val="0"/>
          <w:color w:val="000000"/>
          <w:szCs w:val="24"/>
        </w:rPr>
        <w:br/>
      </w:r>
      <w:r w:rsidRPr="005C71E6">
        <w:rPr>
          <w:rFonts w:eastAsia="Calibri" w:cs="Times New Roman"/>
          <w:b/>
          <w:i w:val="0"/>
          <w:szCs w:val="24"/>
        </w:rPr>
        <w:t>SOCIĀLO UN VESELĪBAS JAUTĀJUMU KOMITEJAS SĒDES</w:t>
      </w:r>
      <w:r>
        <w:rPr>
          <w:rFonts w:eastAsia="Calibri" w:cs="Times New Roman"/>
          <w:b/>
          <w:i w:val="0"/>
          <w:szCs w:val="24"/>
        </w:rPr>
        <w:t xml:space="preserve"> </w:t>
      </w:r>
      <w:r w:rsidR="00D90139">
        <w:rPr>
          <w:rFonts w:eastAsia="Calibri" w:cs="Times New Roman"/>
          <w:b/>
          <w:i w:val="0"/>
          <w:szCs w:val="24"/>
        </w:rPr>
        <w:t>PROTOKOLS Nr.</w:t>
      </w:r>
      <w:r>
        <w:rPr>
          <w:rFonts w:eastAsia="Calibri" w:cs="Times New Roman"/>
          <w:b/>
          <w:i w:val="0"/>
          <w:szCs w:val="24"/>
        </w:rPr>
        <w:t xml:space="preserve"> </w:t>
      </w:r>
      <w:r w:rsidR="00932A01">
        <w:rPr>
          <w:rFonts w:eastAsia="Calibri" w:cs="Times New Roman"/>
          <w:b/>
          <w:i w:val="0"/>
          <w:szCs w:val="24"/>
        </w:rPr>
        <w:t>3</w:t>
      </w:r>
    </w:p>
    <w:p w:rsidR="00D90139" w:rsidRDefault="00D90139" w:rsidP="00D420C9">
      <w:pPr>
        <w:spacing w:line="240" w:lineRule="auto"/>
        <w:jc w:val="center"/>
        <w:rPr>
          <w:rFonts w:eastAsia="Calibri" w:cs="Times New Roman"/>
          <w:i w:val="0"/>
          <w:szCs w:val="24"/>
        </w:rPr>
      </w:pPr>
      <w:r w:rsidRPr="00085C1A">
        <w:rPr>
          <w:rFonts w:eastAsia="Calibri" w:cs="Times New Roman"/>
          <w:i w:val="0"/>
          <w:szCs w:val="24"/>
        </w:rPr>
        <w:t>Madonā</w:t>
      </w:r>
    </w:p>
    <w:p w:rsidR="00D90139" w:rsidRPr="00085C1A" w:rsidRDefault="00D90139" w:rsidP="00D420C9">
      <w:pPr>
        <w:spacing w:line="240" w:lineRule="auto"/>
        <w:jc w:val="center"/>
        <w:rPr>
          <w:rFonts w:eastAsia="Calibri" w:cs="Times New Roman"/>
          <w:i w:val="0"/>
          <w:szCs w:val="24"/>
        </w:rPr>
      </w:pPr>
    </w:p>
    <w:p w:rsidR="005C71E6" w:rsidRPr="005C71E6" w:rsidRDefault="005C71E6" w:rsidP="005C71E6">
      <w:pPr>
        <w:rPr>
          <w:rFonts w:eastAsia="Calibri" w:cs="Times New Roman"/>
          <w:i w:val="0"/>
          <w:szCs w:val="24"/>
        </w:rPr>
      </w:pPr>
      <w:r w:rsidRPr="005C71E6">
        <w:rPr>
          <w:rFonts w:eastAsia="Calibri" w:cs="Times New Roman"/>
          <w:i w:val="0"/>
          <w:noProof/>
          <w:szCs w:val="24"/>
        </w:rPr>
        <w:t xml:space="preserve">2023. gada </w:t>
      </w:r>
      <w:r w:rsidR="003F3C97">
        <w:rPr>
          <w:rFonts w:eastAsia="Calibri" w:cs="Times New Roman"/>
          <w:i w:val="0"/>
          <w:noProof/>
          <w:szCs w:val="24"/>
        </w:rPr>
        <w:t xml:space="preserve">15. </w:t>
      </w:r>
      <w:r w:rsidR="00E07B4F">
        <w:rPr>
          <w:rFonts w:eastAsia="Calibri" w:cs="Times New Roman"/>
          <w:i w:val="0"/>
          <w:noProof/>
          <w:szCs w:val="24"/>
        </w:rPr>
        <w:t>martā</w:t>
      </w:r>
    </w:p>
    <w:p w:rsidR="005C71E6" w:rsidRPr="005C71E6" w:rsidRDefault="005C71E6" w:rsidP="005C71E6">
      <w:pPr>
        <w:rPr>
          <w:rFonts w:eastAsia="Calibri" w:cs="Times New Roman"/>
          <w:i w:val="0"/>
          <w:szCs w:val="24"/>
        </w:rPr>
      </w:pPr>
      <w:r w:rsidRPr="005C71E6">
        <w:rPr>
          <w:rFonts w:eastAsia="Calibri" w:cs="Times New Roman"/>
          <w:i w:val="0"/>
          <w:szCs w:val="24"/>
        </w:rPr>
        <w:t xml:space="preserve">Sēde sasaukta plkst. </w:t>
      </w:r>
      <w:r w:rsidRPr="005C71E6">
        <w:rPr>
          <w:rFonts w:eastAsia="Calibri" w:cs="Times New Roman"/>
          <w:i w:val="0"/>
          <w:noProof/>
          <w:szCs w:val="24"/>
        </w:rPr>
        <w:t>14</w:t>
      </w:r>
      <w:r w:rsidR="001356CE">
        <w:rPr>
          <w:rFonts w:eastAsia="Calibri" w:cs="Times New Roman"/>
          <w:i w:val="0"/>
          <w:noProof/>
          <w:szCs w:val="24"/>
        </w:rPr>
        <w:t>.</w:t>
      </w:r>
      <w:r w:rsidRPr="005C71E6">
        <w:rPr>
          <w:rFonts w:eastAsia="Calibri" w:cs="Times New Roman"/>
          <w:i w:val="0"/>
          <w:noProof/>
          <w:szCs w:val="24"/>
        </w:rPr>
        <w:t>00</w:t>
      </w:r>
    </w:p>
    <w:p w:rsidR="005C71E6" w:rsidRDefault="005C71E6" w:rsidP="005C71E6">
      <w:pPr>
        <w:rPr>
          <w:rFonts w:eastAsia="Calibri" w:cs="Times New Roman"/>
          <w:i w:val="0"/>
          <w:noProof/>
          <w:szCs w:val="24"/>
        </w:rPr>
      </w:pPr>
      <w:r w:rsidRPr="005C71E6">
        <w:rPr>
          <w:rFonts w:eastAsia="Calibri" w:cs="Times New Roman"/>
          <w:i w:val="0"/>
          <w:szCs w:val="24"/>
        </w:rPr>
        <w:t xml:space="preserve">Sēdi atklāj plkst. </w:t>
      </w:r>
      <w:r w:rsidRPr="005C71E6">
        <w:rPr>
          <w:rFonts w:eastAsia="Calibri" w:cs="Times New Roman"/>
          <w:i w:val="0"/>
          <w:noProof/>
          <w:szCs w:val="24"/>
        </w:rPr>
        <w:t>13</w:t>
      </w:r>
      <w:r w:rsidR="001356CE">
        <w:rPr>
          <w:rFonts w:eastAsia="Calibri" w:cs="Times New Roman"/>
          <w:i w:val="0"/>
          <w:noProof/>
          <w:szCs w:val="24"/>
        </w:rPr>
        <w:t>.</w:t>
      </w:r>
      <w:r w:rsidR="00932A01">
        <w:rPr>
          <w:rFonts w:eastAsia="Calibri" w:cs="Times New Roman"/>
          <w:i w:val="0"/>
          <w:noProof/>
          <w:szCs w:val="24"/>
        </w:rPr>
        <w:t>48</w:t>
      </w:r>
    </w:p>
    <w:p w:rsidR="005C71E6" w:rsidRPr="00833364" w:rsidRDefault="005C71E6" w:rsidP="005C71E6">
      <w:pPr>
        <w:spacing w:line="240" w:lineRule="auto"/>
        <w:rPr>
          <w:rFonts w:eastAsia="Calibri" w:cs="Times New Roman"/>
          <w:i w:val="0"/>
          <w:noProof/>
          <w:szCs w:val="24"/>
        </w:rPr>
      </w:pPr>
      <w:r w:rsidRPr="00832897">
        <w:rPr>
          <w:rFonts w:eastAsia="Calibri" w:cs="Times New Roman"/>
          <w:i w:val="0"/>
          <w:noProof/>
          <w:szCs w:val="24"/>
        </w:rPr>
        <w:t>Sēde notiek attālināti videokonferences platformā ZOOM.</w:t>
      </w:r>
    </w:p>
    <w:p w:rsidR="005C71E6" w:rsidRPr="005C71E6" w:rsidRDefault="005C71E6" w:rsidP="005C71E6">
      <w:pPr>
        <w:spacing w:line="240" w:lineRule="auto"/>
        <w:jc w:val="both"/>
        <w:rPr>
          <w:rFonts w:eastAsia="Calibri" w:cs="Times New Roman"/>
          <w:i w:val="0"/>
          <w:szCs w:val="24"/>
          <w:highlight w:val="yellow"/>
        </w:rPr>
      </w:pPr>
      <w:r>
        <w:rPr>
          <w:rFonts w:eastAsia="Calibri" w:cs="Times New Roman"/>
          <w:i w:val="0"/>
          <w:szCs w:val="24"/>
        </w:rPr>
        <w:t>Sēdē tika veiks audioieraksts</w:t>
      </w:r>
      <w:r w:rsidR="00B540D5">
        <w:rPr>
          <w:rFonts w:eastAsia="Calibri" w:cs="Times New Roman"/>
          <w:i w:val="0"/>
          <w:szCs w:val="24"/>
        </w:rPr>
        <w:t>.</w:t>
      </w:r>
      <w:r>
        <w:rPr>
          <w:rFonts w:eastAsia="Calibri" w:cs="Times New Roman"/>
          <w:i w:val="0"/>
          <w:szCs w:val="24"/>
        </w:rPr>
        <w:t xml:space="preserve"> </w:t>
      </w:r>
    </w:p>
    <w:p w:rsidR="005C71E6" w:rsidRPr="005C71E6" w:rsidRDefault="005C71E6" w:rsidP="005C71E6">
      <w:pPr>
        <w:rPr>
          <w:rFonts w:eastAsia="Calibri" w:cs="Times New Roman"/>
          <w:i w:val="0"/>
          <w:szCs w:val="24"/>
        </w:rPr>
      </w:pPr>
    </w:p>
    <w:p w:rsidR="005C71E6" w:rsidRPr="005C71E6" w:rsidRDefault="005C71E6" w:rsidP="005C71E6">
      <w:pPr>
        <w:rPr>
          <w:rFonts w:eastAsia="Calibri" w:cs="Times New Roman"/>
          <w:i w:val="0"/>
          <w:szCs w:val="24"/>
        </w:rPr>
      </w:pPr>
      <w:r w:rsidRPr="005C71E6">
        <w:rPr>
          <w:rFonts w:eastAsia="Calibri" w:cs="Times New Roman"/>
          <w:b/>
          <w:i w:val="0"/>
          <w:szCs w:val="24"/>
        </w:rPr>
        <w:t>Sēdi vada</w:t>
      </w:r>
      <w:r w:rsidRPr="005C71E6">
        <w:rPr>
          <w:rFonts w:eastAsia="Calibri" w:cs="Times New Roman"/>
          <w:i w:val="0"/>
          <w:szCs w:val="24"/>
        </w:rPr>
        <w:t xml:space="preserve">: sociālo un veselības jautājumu komitejas priekšsēdētājs </w:t>
      </w:r>
      <w:r w:rsidRPr="005C71E6">
        <w:rPr>
          <w:rFonts w:eastAsia="Calibri" w:cs="Times New Roman"/>
          <w:i w:val="0"/>
          <w:noProof/>
          <w:szCs w:val="24"/>
        </w:rPr>
        <w:t>Andris Sakne</w:t>
      </w:r>
      <w:r w:rsidR="00006627">
        <w:rPr>
          <w:rFonts w:eastAsia="Calibri" w:cs="Times New Roman"/>
          <w:i w:val="0"/>
          <w:noProof/>
          <w:szCs w:val="24"/>
        </w:rPr>
        <w:t>.</w:t>
      </w:r>
      <w:r w:rsidRPr="005C71E6">
        <w:rPr>
          <w:rFonts w:eastAsia="Calibri" w:cs="Times New Roman"/>
          <w:i w:val="0"/>
          <w:szCs w:val="24"/>
        </w:rPr>
        <w:t xml:space="preserve"> </w:t>
      </w:r>
    </w:p>
    <w:p w:rsidR="005C71E6" w:rsidRPr="005C71E6" w:rsidRDefault="005C71E6" w:rsidP="005C71E6">
      <w:pPr>
        <w:rPr>
          <w:rFonts w:eastAsia="Calibri" w:cs="Times New Roman"/>
          <w:i w:val="0"/>
          <w:szCs w:val="24"/>
        </w:rPr>
      </w:pPr>
      <w:r w:rsidRPr="005C71E6">
        <w:rPr>
          <w:rFonts w:eastAsia="Calibri" w:cs="Times New Roman"/>
          <w:b/>
          <w:i w:val="0"/>
          <w:szCs w:val="24"/>
        </w:rPr>
        <w:t>Protokolē:</w:t>
      </w:r>
      <w:r w:rsidRPr="005C71E6">
        <w:rPr>
          <w:rFonts w:eastAsia="Calibri" w:cs="Times New Roman"/>
          <w:i w:val="0"/>
          <w:szCs w:val="24"/>
        </w:rPr>
        <w:t xml:space="preserve"> lietved</w:t>
      </w:r>
      <w:r w:rsidR="00B540D5">
        <w:rPr>
          <w:rFonts w:eastAsia="Calibri" w:cs="Times New Roman"/>
          <w:i w:val="0"/>
          <w:szCs w:val="24"/>
        </w:rPr>
        <w:t>e</w:t>
      </w:r>
      <w:r w:rsidRPr="005C71E6">
        <w:rPr>
          <w:rFonts w:eastAsia="Calibri" w:cs="Times New Roman"/>
          <w:i w:val="0"/>
          <w:szCs w:val="24"/>
        </w:rPr>
        <w:t xml:space="preserve"> </w:t>
      </w:r>
      <w:r w:rsidRPr="005C71E6">
        <w:rPr>
          <w:rFonts w:eastAsia="Calibri" w:cs="Times New Roman"/>
          <w:i w:val="0"/>
          <w:noProof/>
          <w:szCs w:val="24"/>
        </w:rPr>
        <w:t>Aina Pidika</w:t>
      </w:r>
      <w:r w:rsidR="00006627">
        <w:rPr>
          <w:rFonts w:eastAsia="Calibri" w:cs="Times New Roman"/>
          <w:i w:val="0"/>
          <w:noProof/>
          <w:szCs w:val="24"/>
        </w:rPr>
        <w:t>.</w:t>
      </w:r>
    </w:p>
    <w:p w:rsidR="00D90139" w:rsidRPr="00085C1A" w:rsidRDefault="00D90139" w:rsidP="00D420C9">
      <w:pPr>
        <w:spacing w:line="240" w:lineRule="auto"/>
        <w:rPr>
          <w:rFonts w:eastAsia="Calibri" w:cs="Times New Roman"/>
          <w:b/>
          <w:i w:val="0"/>
          <w:szCs w:val="24"/>
        </w:rPr>
      </w:pPr>
    </w:p>
    <w:p w:rsidR="005C71E6" w:rsidRPr="005C71E6" w:rsidRDefault="00D90139" w:rsidP="005C71E6">
      <w:pPr>
        <w:rPr>
          <w:rFonts w:eastAsia="Calibri" w:cs="Times New Roman"/>
          <w:i w:val="0"/>
          <w:szCs w:val="24"/>
        </w:rPr>
      </w:pPr>
      <w:r w:rsidRPr="00072675">
        <w:rPr>
          <w:b/>
          <w:i w:val="0"/>
          <w:szCs w:val="24"/>
        </w:rPr>
        <w:t>Sēdē piedalās deputāti</w:t>
      </w:r>
      <w:r w:rsidRPr="00072675">
        <w:rPr>
          <w:i w:val="0"/>
          <w:szCs w:val="24"/>
        </w:rPr>
        <w:t xml:space="preserve">: </w:t>
      </w:r>
      <w:r w:rsidR="005C71E6" w:rsidRPr="005C71E6">
        <w:rPr>
          <w:rFonts w:eastAsia="Calibri" w:cs="Times New Roman"/>
          <w:i w:val="0"/>
          <w:szCs w:val="24"/>
        </w:rPr>
        <w:t xml:space="preserve">Aigars </w:t>
      </w:r>
      <w:proofErr w:type="spellStart"/>
      <w:r w:rsidR="005C71E6" w:rsidRPr="005C71E6">
        <w:rPr>
          <w:rFonts w:eastAsia="Calibri" w:cs="Times New Roman"/>
          <w:i w:val="0"/>
          <w:szCs w:val="24"/>
        </w:rPr>
        <w:t>Šķēls</w:t>
      </w:r>
      <w:proofErr w:type="spellEnd"/>
      <w:r w:rsidR="005C71E6">
        <w:rPr>
          <w:rFonts w:eastAsia="Calibri" w:cs="Times New Roman"/>
          <w:i w:val="0"/>
          <w:szCs w:val="24"/>
        </w:rPr>
        <w:t xml:space="preserve">, </w:t>
      </w:r>
      <w:r w:rsidR="005C71E6" w:rsidRPr="005C71E6">
        <w:rPr>
          <w:rFonts w:eastAsia="Calibri" w:cs="Times New Roman"/>
          <w:i w:val="0"/>
          <w:szCs w:val="24"/>
        </w:rPr>
        <w:t>Aivis Masaļskis</w:t>
      </w:r>
      <w:r w:rsidR="005C71E6">
        <w:rPr>
          <w:rFonts w:eastAsia="Calibri" w:cs="Times New Roman"/>
          <w:i w:val="0"/>
          <w:szCs w:val="24"/>
        </w:rPr>
        <w:t xml:space="preserve">, </w:t>
      </w:r>
      <w:r w:rsidR="005C71E6" w:rsidRPr="005C71E6">
        <w:rPr>
          <w:rFonts w:eastAsia="Calibri" w:cs="Times New Roman"/>
          <w:i w:val="0"/>
          <w:szCs w:val="24"/>
        </w:rPr>
        <w:t>Artūrs Čačka</w:t>
      </w:r>
      <w:r w:rsidR="005C71E6">
        <w:rPr>
          <w:rFonts w:eastAsia="Calibri" w:cs="Times New Roman"/>
          <w:i w:val="0"/>
          <w:szCs w:val="24"/>
        </w:rPr>
        <w:t xml:space="preserve">, </w:t>
      </w:r>
      <w:r w:rsidR="005C71E6" w:rsidRPr="005C71E6">
        <w:rPr>
          <w:rFonts w:eastAsia="Calibri" w:cs="Times New Roman"/>
          <w:i w:val="0"/>
          <w:szCs w:val="24"/>
        </w:rPr>
        <w:t xml:space="preserve">Kaspars </w:t>
      </w:r>
      <w:proofErr w:type="spellStart"/>
      <w:r w:rsidR="005C71E6" w:rsidRPr="005C71E6">
        <w:rPr>
          <w:rFonts w:eastAsia="Calibri" w:cs="Times New Roman"/>
          <w:i w:val="0"/>
          <w:szCs w:val="24"/>
        </w:rPr>
        <w:t>Udrass</w:t>
      </w:r>
      <w:proofErr w:type="spellEnd"/>
      <w:r w:rsidR="005C71E6">
        <w:rPr>
          <w:rFonts w:eastAsia="Calibri" w:cs="Times New Roman"/>
          <w:i w:val="0"/>
          <w:szCs w:val="24"/>
        </w:rPr>
        <w:t xml:space="preserve">, </w:t>
      </w:r>
      <w:r w:rsidR="005C71E6" w:rsidRPr="005C71E6">
        <w:rPr>
          <w:rFonts w:eastAsia="Calibri" w:cs="Times New Roman"/>
          <w:i w:val="0"/>
          <w:szCs w:val="24"/>
        </w:rPr>
        <w:t xml:space="preserve">Vita </w:t>
      </w:r>
      <w:proofErr w:type="spellStart"/>
      <w:r w:rsidR="005C71E6" w:rsidRPr="005C71E6">
        <w:rPr>
          <w:rFonts w:eastAsia="Calibri" w:cs="Times New Roman"/>
          <w:i w:val="0"/>
          <w:szCs w:val="24"/>
        </w:rPr>
        <w:t>Robalte</w:t>
      </w:r>
      <w:proofErr w:type="spellEnd"/>
      <w:r w:rsidR="00932A01">
        <w:rPr>
          <w:rFonts w:eastAsia="Calibri" w:cs="Times New Roman"/>
          <w:i w:val="0"/>
          <w:szCs w:val="24"/>
        </w:rPr>
        <w:t xml:space="preserve">, </w:t>
      </w:r>
      <w:r w:rsidR="005C71E6">
        <w:rPr>
          <w:rFonts w:eastAsia="Calibri" w:cs="Times New Roman"/>
          <w:i w:val="0"/>
          <w:szCs w:val="24"/>
        </w:rPr>
        <w:t xml:space="preserve">Gatis </w:t>
      </w:r>
      <w:proofErr w:type="spellStart"/>
      <w:r w:rsidR="005C71E6">
        <w:rPr>
          <w:rFonts w:eastAsia="Calibri" w:cs="Times New Roman"/>
          <w:i w:val="0"/>
          <w:szCs w:val="24"/>
        </w:rPr>
        <w:t>Teilis</w:t>
      </w:r>
      <w:proofErr w:type="spellEnd"/>
      <w:r w:rsidR="005C71E6">
        <w:rPr>
          <w:rFonts w:eastAsia="Calibri" w:cs="Times New Roman"/>
          <w:i w:val="0"/>
          <w:szCs w:val="24"/>
        </w:rPr>
        <w:t>.</w:t>
      </w:r>
    </w:p>
    <w:p w:rsidR="00D90139" w:rsidRPr="00B74FF6" w:rsidRDefault="00D90139" w:rsidP="00D420C9">
      <w:pPr>
        <w:spacing w:line="240" w:lineRule="auto"/>
        <w:jc w:val="both"/>
        <w:rPr>
          <w:rFonts w:eastAsia="Times New Roman" w:cs="Times New Roman"/>
          <w:i w:val="0"/>
          <w:szCs w:val="24"/>
        </w:rPr>
      </w:pPr>
    </w:p>
    <w:p w:rsidR="00D90139" w:rsidRPr="00B74FF6" w:rsidRDefault="00D90139" w:rsidP="00D420C9">
      <w:pPr>
        <w:spacing w:line="240" w:lineRule="auto"/>
        <w:jc w:val="both"/>
        <w:rPr>
          <w:rFonts w:eastAsia="Times New Roman" w:cs="Times New Roman"/>
          <w:b/>
          <w:i w:val="0"/>
          <w:szCs w:val="24"/>
        </w:rPr>
      </w:pPr>
      <w:r>
        <w:rPr>
          <w:rFonts w:eastAsia="Times New Roman" w:cs="Times New Roman"/>
          <w:b/>
          <w:i w:val="0"/>
          <w:szCs w:val="24"/>
        </w:rPr>
        <w:t>Sēdē piedalās:</w:t>
      </w:r>
    </w:p>
    <w:p w:rsidR="00D908CA" w:rsidRDefault="00D90139" w:rsidP="00D420C9">
      <w:pPr>
        <w:spacing w:line="240" w:lineRule="auto"/>
        <w:jc w:val="both"/>
        <w:rPr>
          <w:rFonts w:cs="Times New Roman"/>
          <w:i w:val="0"/>
          <w:szCs w:val="24"/>
        </w:rPr>
      </w:pPr>
      <w:r w:rsidRPr="00B74FF6">
        <w:rPr>
          <w:rFonts w:cs="Times New Roman"/>
          <w:i w:val="0"/>
          <w:szCs w:val="24"/>
          <w:u w:val="single"/>
        </w:rPr>
        <w:t>Administrācijas darbinieki</w:t>
      </w:r>
      <w:r w:rsidRPr="00B74FF6">
        <w:rPr>
          <w:rFonts w:cs="Times New Roman"/>
          <w:i w:val="0"/>
          <w:szCs w:val="24"/>
        </w:rPr>
        <w:t xml:space="preserve">: </w:t>
      </w:r>
      <w:r>
        <w:rPr>
          <w:rFonts w:eastAsia="Times New Roman" w:cs="Times New Roman"/>
          <w:i w:val="0"/>
          <w:szCs w:val="24"/>
        </w:rPr>
        <w:t>Liene Ankrava – finanšu nodaļas vadītāja,</w:t>
      </w:r>
      <w:r>
        <w:rPr>
          <w:rFonts w:cs="Times New Roman"/>
          <w:i w:val="0"/>
          <w:szCs w:val="24"/>
        </w:rPr>
        <w:t xml:space="preserve"> Artūrs Leimanis – informācijas tehnoloģiju speciālists</w:t>
      </w:r>
      <w:r w:rsidR="00D60A5D">
        <w:rPr>
          <w:rFonts w:cs="Times New Roman"/>
          <w:i w:val="0"/>
          <w:szCs w:val="24"/>
        </w:rPr>
        <w:t>, Sarmīte Melle – juriste.</w:t>
      </w:r>
    </w:p>
    <w:p w:rsidR="00832897" w:rsidRPr="00833364" w:rsidRDefault="00832897" w:rsidP="00D420C9">
      <w:pPr>
        <w:spacing w:line="240" w:lineRule="auto"/>
        <w:jc w:val="both"/>
        <w:rPr>
          <w:rFonts w:cs="Times New Roman"/>
          <w:i w:val="0"/>
          <w:szCs w:val="24"/>
        </w:rPr>
      </w:pPr>
    </w:p>
    <w:p w:rsidR="00832897" w:rsidRDefault="00D90139" w:rsidP="00D420C9">
      <w:pPr>
        <w:spacing w:line="240" w:lineRule="auto"/>
        <w:jc w:val="both"/>
        <w:rPr>
          <w:rFonts w:eastAsia="Times New Roman" w:cs="Times New Roman"/>
          <w:i w:val="0"/>
          <w:szCs w:val="24"/>
        </w:rPr>
      </w:pPr>
      <w:r w:rsidRPr="00B74FF6">
        <w:rPr>
          <w:rFonts w:eastAsia="Times New Roman" w:cs="Times New Roman"/>
          <w:i w:val="0"/>
          <w:szCs w:val="24"/>
          <w:u w:val="single"/>
        </w:rPr>
        <w:t xml:space="preserve">Pagastu </w:t>
      </w:r>
      <w:r>
        <w:rPr>
          <w:rFonts w:eastAsia="Times New Roman" w:cs="Times New Roman"/>
          <w:i w:val="0"/>
          <w:szCs w:val="24"/>
          <w:u w:val="single"/>
        </w:rPr>
        <w:t xml:space="preserve">un apvienību </w:t>
      </w:r>
      <w:r w:rsidRPr="00B74FF6">
        <w:rPr>
          <w:rFonts w:eastAsia="Times New Roman" w:cs="Times New Roman"/>
          <w:i w:val="0"/>
          <w:szCs w:val="24"/>
          <w:u w:val="single"/>
        </w:rPr>
        <w:t>pārvalžu vadītāji</w:t>
      </w:r>
      <w:r w:rsidRPr="00B74FF6">
        <w:rPr>
          <w:rFonts w:eastAsia="Times New Roman" w:cs="Times New Roman"/>
          <w:i w:val="0"/>
          <w:szCs w:val="24"/>
        </w:rPr>
        <w:t>:</w:t>
      </w:r>
      <w:r>
        <w:rPr>
          <w:rFonts w:eastAsia="Times New Roman" w:cs="Times New Roman"/>
          <w:i w:val="0"/>
          <w:szCs w:val="24"/>
        </w:rPr>
        <w:t xml:space="preserve"> </w:t>
      </w:r>
      <w:r w:rsidR="006B4516">
        <w:rPr>
          <w:rFonts w:cs="Times New Roman"/>
          <w:i w:val="0"/>
          <w:noProof/>
          <w:szCs w:val="24"/>
        </w:rPr>
        <w:t>Edgars Lācis, Tālis Salenieks</w:t>
      </w:r>
      <w:r w:rsidR="00D60A5D">
        <w:rPr>
          <w:rFonts w:cs="Times New Roman"/>
          <w:i w:val="0"/>
          <w:noProof/>
          <w:szCs w:val="24"/>
        </w:rPr>
        <w:t>, Elita Ūdre</w:t>
      </w:r>
      <w:r w:rsidR="003F3C97">
        <w:rPr>
          <w:rFonts w:cs="Times New Roman"/>
          <w:i w:val="0"/>
          <w:noProof/>
          <w:szCs w:val="24"/>
        </w:rPr>
        <w:t>, Artūrs Portnovs.</w:t>
      </w:r>
    </w:p>
    <w:p w:rsidR="00600CF6" w:rsidRDefault="00600CF6" w:rsidP="00D420C9">
      <w:pPr>
        <w:spacing w:line="240" w:lineRule="auto"/>
        <w:jc w:val="both"/>
        <w:rPr>
          <w:rFonts w:eastAsia="Times New Roman" w:cs="Times New Roman"/>
          <w:i w:val="0"/>
          <w:szCs w:val="24"/>
        </w:rPr>
      </w:pPr>
    </w:p>
    <w:p w:rsidR="00D90139" w:rsidRDefault="00D90139" w:rsidP="00D420C9">
      <w:pPr>
        <w:spacing w:line="240" w:lineRule="auto"/>
        <w:jc w:val="both"/>
        <w:rPr>
          <w:rFonts w:eastAsia="Calibri" w:cs="Times New Roman"/>
          <w:i w:val="0"/>
          <w:szCs w:val="24"/>
        </w:rPr>
      </w:pPr>
      <w:r w:rsidRPr="00B74FF6">
        <w:rPr>
          <w:rFonts w:eastAsia="Calibri" w:cs="Times New Roman"/>
          <w:i w:val="0"/>
          <w:szCs w:val="24"/>
          <w:u w:val="single"/>
        </w:rPr>
        <w:t>Iestāžu vadītāji un darbinieki</w:t>
      </w:r>
      <w:r w:rsidRPr="00B74FF6">
        <w:rPr>
          <w:rFonts w:eastAsia="Calibri" w:cs="Times New Roman"/>
          <w:i w:val="0"/>
          <w:szCs w:val="24"/>
        </w:rPr>
        <w:t xml:space="preserve">: </w:t>
      </w:r>
      <w:r>
        <w:rPr>
          <w:rFonts w:eastAsia="Calibri" w:cs="Times New Roman"/>
          <w:i w:val="0"/>
          <w:szCs w:val="24"/>
        </w:rPr>
        <w:t>Ilze Fārneste – Madonas novada Sociālā dienesta vadītāj</w:t>
      </w:r>
      <w:r w:rsidR="00B540D5">
        <w:rPr>
          <w:rFonts w:eastAsia="Calibri" w:cs="Times New Roman"/>
          <w:i w:val="0"/>
          <w:szCs w:val="24"/>
        </w:rPr>
        <w:t>a</w:t>
      </w:r>
      <w:r>
        <w:rPr>
          <w:rFonts w:eastAsia="Calibri" w:cs="Times New Roman"/>
          <w:i w:val="0"/>
          <w:szCs w:val="24"/>
        </w:rPr>
        <w:t xml:space="preserve">, Ilze Kanča – Madonas novada Sociālā dienesta sociālo pakalpojumu nodaļas vadītāja, </w:t>
      </w:r>
      <w:r w:rsidR="00D60A5D">
        <w:rPr>
          <w:rFonts w:eastAsia="Calibri" w:cs="Times New Roman"/>
          <w:i w:val="0"/>
          <w:szCs w:val="24"/>
        </w:rPr>
        <w:t>Biruta Radžēle – Madonas novada Sociālā dienesta Sociālās palīdzības nodaļas vadītāja</w:t>
      </w:r>
      <w:r w:rsidR="003F3C97">
        <w:rPr>
          <w:rFonts w:eastAsia="Calibri" w:cs="Times New Roman"/>
          <w:i w:val="0"/>
          <w:szCs w:val="24"/>
        </w:rPr>
        <w:t>,</w:t>
      </w:r>
      <w:r w:rsidR="00932A01">
        <w:rPr>
          <w:rFonts w:eastAsia="Calibri" w:cs="Times New Roman"/>
          <w:i w:val="0"/>
          <w:szCs w:val="24"/>
        </w:rPr>
        <w:t xml:space="preserve"> Jolanta </w:t>
      </w:r>
      <w:proofErr w:type="spellStart"/>
      <w:r w:rsidR="00932A01">
        <w:rPr>
          <w:rFonts w:eastAsia="Calibri" w:cs="Times New Roman"/>
          <w:i w:val="0"/>
          <w:szCs w:val="24"/>
        </w:rPr>
        <w:t>Kočāne</w:t>
      </w:r>
      <w:proofErr w:type="spellEnd"/>
      <w:r w:rsidR="00932A01">
        <w:rPr>
          <w:rFonts w:eastAsia="Calibri" w:cs="Times New Roman"/>
          <w:i w:val="0"/>
          <w:szCs w:val="24"/>
        </w:rPr>
        <w:t xml:space="preserve"> – </w:t>
      </w:r>
      <w:r w:rsidR="00932A01" w:rsidRPr="00932A01">
        <w:rPr>
          <w:i w:val="0"/>
        </w:rPr>
        <w:t>Lubānas sociālās aprūpes centra vadītāja</w:t>
      </w:r>
      <w:r w:rsidR="00932A01">
        <w:rPr>
          <w:rFonts w:eastAsia="Calibri" w:cs="Times New Roman"/>
          <w:i w:val="0"/>
          <w:szCs w:val="24"/>
        </w:rPr>
        <w:t>.</w:t>
      </w:r>
      <w:r w:rsidR="003F3C97">
        <w:rPr>
          <w:rFonts w:eastAsia="Calibri" w:cs="Times New Roman"/>
          <w:i w:val="0"/>
          <w:szCs w:val="24"/>
        </w:rPr>
        <w:t xml:space="preserve"> </w:t>
      </w:r>
    </w:p>
    <w:p w:rsidR="00932A01" w:rsidRDefault="00932A01" w:rsidP="00D420C9">
      <w:pPr>
        <w:spacing w:line="240" w:lineRule="auto"/>
        <w:jc w:val="both"/>
        <w:rPr>
          <w:rFonts w:eastAsia="Calibri" w:cs="Times New Roman"/>
          <w:i w:val="0"/>
          <w:szCs w:val="24"/>
        </w:rPr>
      </w:pPr>
    </w:p>
    <w:p w:rsidR="00932A01" w:rsidRDefault="00932A01" w:rsidP="00D420C9">
      <w:pPr>
        <w:spacing w:line="240" w:lineRule="auto"/>
        <w:jc w:val="both"/>
        <w:rPr>
          <w:rFonts w:eastAsia="Calibri" w:cs="Times New Roman"/>
          <w:i w:val="0"/>
          <w:szCs w:val="24"/>
        </w:rPr>
      </w:pPr>
      <w:r w:rsidRPr="00932A01">
        <w:rPr>
          <w:rFonts w:eastAsia="Calibri" w:cs="Times New Roman"/>
          <w:i w:val="0"/>
          <w:szCs w:val="24"/>
          <w:u w:val="single"/>
        </w:rPr>
        <w:t>Pieaicinātas personas</w:t>
      </w:r>
      <w:r w:rsidRPr="00932A01">
        <w:rPr>
          <w:rFonts w:eastAsia="Calibri" w:cs="Times New Roman"/>
          <w:i w:val="0"/>
          <w:szCs w:val="24"/>
        </w:rPr>
        <w:t>: Sigita Dišlere, Kristīna Gribonika</w:t>
      </w:r>
      <w:r>
        <w:rPr>
          <w:rFonts w:eastAsia="Calibri" w:cs="Times New Roman"/>
          <w:i w:val="0"/>
          <w:szCs w:val="24"/>
        </w:rPr>
        <w:t xml:space="preserve"> – nodibinājuma “Latvijas evaņģēliski luteriskās baznīcas Diakonijas centrs” pārstāves.</w:t>
      </w:r>
    </w:p>
    <w:p w:rsidR="00932A01" w:rsidRDefault="00932A01" w:rsidP="00D420C9">
      <w:pPr>
        <w:spacing w:line="240" w:lineRule="auto"/>
        <w:jc w:val="both"/>
        <w:rPr>
          <w:rFonts w:eastAsia="Calibri" w:cs="Times New Roman"/>
          <w:i w:val="0"/>
          <w:szCs w:val="24"/>
          <w:u w:val="single"/>
        </w:rPr>
      </w:pPr>
    </w:p>
    <w:p w:rsidR="00932A01" w:rsidRPr="00932A01" w:rsidRDefault="00932A01" w:rsidP="00932A01">
      <w:pPr>
        <w:spacing w:line="240" w:lineRule="auto"/>
        <w:jc w:val="both"/>
        <w:rPr>
          <w:rFonts w:eastAsia="Times New Roman" w:cs="Times New Roman"/>
          <w:i w:val="0"/>
          <w:szCs w:val="24"/>
        </w:rPr>
      </w:pPr>
      <w:r>
        <w:rPr>
          <w:rFonts w:eastAsia="Times New Roman" w:cs="Times New Roman"/>
          <w:b/>
          <w:i w:val="0"/>
          <w:szCs w:val="24"/>
        </w:rPr>
        <w:t xml:space="preserve">Sēdē nepiedalās deputāti: </w:t>
      </w:r>
      <w:r>
        <w:rPr>
          <w:rFonts w:eastAsia="Times New Roman" w:cs="Times New Roman"/>
          <w:i w:val="0"/>
          <w:szCs w:val="24"/>
        </w:rPr>
        <w:t>Zigfrīds Gora</w:t>
      </w:r>
      <w:r w:rsidR="00E07B4F">
        <w:rPr>
          <w:rFonts w:eastAsia="Times New Roman" w:cs="Times New Roman"/>
          <w:i w:val="0"/>
          <w:szCs w:val="24"/>
        </w:rPr>
        <w:t xml:space="preserve"> – attaisnotu iemeslu dēļ;</w:t>
      </w:r>
      <w:r>
        <w:rPr>
          <w:rFonts w:eastAsia="Times New Roman" w:cs="Times New Roman"/>
          <w:i w:val="0"/>
          <w:szCs w:val="24"/>
        </w:rPr>
        <w:t xml:space="preserve"> Rūdolfs Preiss</w:t>
      </w:r>
      <w:r w:rsidR="00E07B4F">
        <w:rPr>
          <w:rFonts w:eastAsia="Times New Roman" w:cs="Times New Roman"/>
          <w:i w:val="0"/>
          <w:szCs w:val="24"/>
        </w:rPr>
        <w:t xml:space="preserve"> – attaisnotu iemeslu dēļ.</w:t>
      </w:r>
    </w:p>
    <w:p w:rsidR="00932A01" w:rsidRPr="00932A01" w:rsidRDefault="00932A01" w:rsidP="00D420C9">
      <w:pPr>
        <w:spacing w:line="240" w:lineRule="auto"/>
        <w:jc w:val="both"/>
        <w:rPr>
          <w:rFonts w:eastAsia="Calibri" w:cs="Times New Roman"/>
          <w:i w:val="0"/>
          <w:szCs w:val="24"/>
          <w:u w:val="single"/>
        </w:rPr>
      </w:pPr>
    </w:p>
    <w:p w:rsidR="00D908CA" w:rsidRDefault="00D90139" w:rsidP="00D420C9">
      <w:pPr>
        <w:spacing w:line="240" w:lineRule="auto"/>
        <w:jc w:val="both"/>
        <w:rPr>
          <w:rFonts w:eastAsia="Calibri" w:cs="Times New Roman"/>
          <w:i w:val="0"/>
          <w:szCs w:val="24"/>
        </w:rPr>
      </w:pPr>
      <w:r w:rsidRPr="00B74FF6">
        <w:rPr>
          <w:rFonts w:eastAsia="Calibri" w:cs="Times New Roman"/>
          <w:i w:val="0"/>
          <w:szCs w:val="24"/>
        </w:rPr>
        <w:t xml:space="preserve">Sēdes vadītājs </w:t>
      </w:r>
      <w:r w:rsidR="00B540D5">
        <w:rPr>
          <w:rFonts w:eastAsia="Calibri" w:cs="Times New Roman"/>
          <w:i w:val="0"/>
          <w:szCs w:val="24"/>
        </w:rPr>
        <w:t>Andris Sakne</w:t>
      </w:r>
      <w:r w:rsidRPr="00B74FF6">
        <w:rPr>
          <w:rFonts w:eastAsia="Calibri" w:cs="Times New Roman"/>
          <w:i w:val="0"/>
          <w:szCs w:val="24"/>
        </w:rPr>
        <w:t xml:space="preserve"> iepazīstina ar </w:t>
      </w:r>
      <w:r w:rsidRPr="00D908CA">
        <w:rPr>
          <w:rFonts w:eastAsia="Calibri" w:cs="Times New Roman"/>
          <w:i w:val="0"/>
          <w:szCs w:val="24"/>
        </w:rPr>
        <w:t>Madonas novada pašvaldības domes</w:t>
      </w:r>
      <w:r w:rsidRPr="00B74FF6">
        <w:rPr>
          <w:rFonts w:eastAsia="Calibri" w:cs="Times New Roman"/>
          <w:i w:val="0"/>
          <w:szCs w:val="24"/>
        </w:rPr>
        <w:t xml:space="preserve"> </w:t>
      </w:r>
      <w:r w:rsidR="00B540D5">
        <w:rPr>
          <w:rFonts w:eastAsia="Calibri" w:cs="Times New Roman"/>
          <w:i w:val="0"/>
          <w:szCs w:val="24"/>
        </w:rPr>
        <w:t>Sociālo un veselības jautājumu komitejas</w:t>
      </w:r>
      <w:r w:rsidR="00D908CA">
        <w:rPr>
          <w:rFonts w:eastAsia="Calibri" w:cs="Times New Roman"/>
          <w:i w:val="0"/>
          <w:szCs w:val="24"/>
        </w:rPr>
        <w:t xml:space="preserve"> sēdes darba kārtību.</w:t>
      </w:r>
    </w:p>
    <w:p w:rsidR="00D908CA" w:rsidRDefault="00D908CA" w:rsidP="00D420C9">
      <w:pPr>
        <w:spacing w:line="240" w:lineRule="auto"/>
        <w:jc w:val="both"/>
        <w:rPr>
          <w:rFonts w:eastAsia="Calibri" w:cs="Times New Roman"/>
          <w:i w:val="0"/>
          <w:szCs w:val="24"/>
        </w:rPr>
      </w:pPr>
    </w:p>
    <w:p w:rsidR="00D90139" w:rsidRDefault="00D90139" w:rsidP="00D420C9">
      <w:pPr>
        <w:spacing w:line="240" w:lineRule="auto"/>
        <w:jc w:val="both"/>
        <w:rPr>
          <w:rFonts w:eastAsia="Calibri" w:cs="Times New Roman"/>
          <w:b/>
          <w:i w:val="0"/>
          <w:szCs w:val="24"/>
        </w:rPr>
      </w:pPr>
      <w:r w:rsidRPr="000C462C">
        <w:rPr>
          <w:rFonts w:eastAsia="Calibri" w:cs="Times New Roman"/>
          <w:b/>
          <w:i w:val="0"/>
          <w:szCs w:val="24"/>
        </w:rPr>
        <w:t>DARBA KĀRĪBĀ:</w:t>
      </w:r>
    </w:p>
    <w:p w:rsidR="00B540D5" w:rsidRPr="000C462C" w:rsidRDefault="00B540D5" w:rsidP="00D420C9">
      <w:pPr>
        <w:spacing w:line="240" w:lineRule="auto"/>
        <w:jc w:val="both"/>
        <w:rPr>
          <w:rFonts w:eastAsia="Calibri" w:cs="Times New Roman"/>
          <w:i w:val="0"/>
          <w:szCs w:val="24"/>
        </w:rPr>
      </w:pPr>
    </w:p>
    <w:p w:rsidR="00D90139" w:rsidRPr="00B43713" w:rsidRDefault="00D90139" w:rsidP="00D420C9">
      <w:pPr>
        <w:spacing w:line="240" w:lineRule="auto"/>
        <w:jc w:val="both"/>
        <w:rPr>
          <w:rFonts w:eastAsia="Calibri" w:cs="Times New Roman"/>
          <w:b/>
          <w:szCs w:val="24"/>
          <w:u w:val="single"/>
        </w:rPr>
      </w:pPr>
      <w:r w:rsidRPr="00B43713">
        <w:rPr>
          <w:rFonts w:eastAsia="Calibri" w:cs="Times New Roman"/>
          <w:b/>
          <w:i w:val="0"/>
          <w:noProof/>
          <w:szCs w:val="24"/>
          <w:u w:val="single"/>
        </w:rPr>
        <w:t>0</w:t>
      </w:r>
      <w:r w:rsidRPr="00B43713">
        <w:rPr>
          <w:rFonts w:eastAsia="Calibri" w:cs="Times New Roman"/>
          <w:b/>
          <w:i w:val="0"/>
          <w:szCs w:val="24"/>
          <w:u w:val="single"/>
        </w:rPr>
        <w:t xml:space="preserve">. </w:t>
      </w:r>
      <w:r w:rsidRPr="00B43713">
        <w:rPr>
          <w:rFonts w:eastAsia="Calibri" w:cs="Times New Roman"/>
          <w:b/>
          <w:i w:val="0"/>
          <w:noProof/>
          <w:szCs w:val="24"/>
          <w:u w:val="single"/>
        </w:rPr>
        <w:t>Par darba kārtību</w:t>
      </w:r>
    </w:p>
    <w:p w:rsidR="00D90139" w:rsidRPr="00B43713" w:rsidRDefault="00D90139" w:rsidP="00D420C9">
      <w:pPr>
        <w:spacing w:before="60" w:line="240" w:lineRule="auto"/>
        <w:jc w:val="both"/>
        <w:rPr>
          <w:rFonts w:eastAsia="Calibri" w:cs="Times New Roman"/>
          <w:szCs w:val="24"/>
        </w:rPr>
      </w:pPr>
      <w:r w:rsidRPr="00B43713">
        <w:rPr>
          <w:rFonts w:eastAsia="Calibri" w:cs="Times New Roman"/>
          <w:i w:val="0"/>
          <w:szCs w:val="24"/>
        </w:rPr>
        <w:t xml:space="preserve">ZIŅO: </w:t>
      </w:r>
      <w:r w:rsidR="007C7E18">
        <w:rPr>
          <w:rFonts w:eastAsia="Calibri" w:cs="Times New Roman"/>
          <w:i w:val="0"/>
          <w:noProof/>
          <w:szCs w:val="24"/>
        </w:rPr>
        <w:t>Andris Sakne</w:t>
      </w:r>
    </w:p>
    <w:p w:rsidR="00932A01" w:rsidRPr="00932A01" w:rsidRDefault="00932A01" w:rsidP="00932A01">
      <w:pPr>
        <w:rPr>
          <w:rFonts w:eastAsia="Calibri" w:cs="Times New Roman"/>
          <w:b/>
          <w:szCs w:val="24"/>
          <w:u w:val="single"/>
        </w:rPr>
      </w:pPr>
      <w:r w:rsidRPr="00932A01">
        <w:rPr>
          <w:rFonts w:eastAsia="Calibri" w:cs="Times New Roman"/>
          <w:b/>
          <w:i w:val="0"/>
          <w:noProof/>
          <w:szCs w:val="24"/>
          <w:u w:val="single"/>
        </w:rPr>
        <w:t>1</w:t>
      </w:r>
      <w:r w:rsidRPr="00932A01">
        <w:rPr>
          <w:rFonts w:eastAsia="Calibri" w:cs="Times New Roman"/>
          <w:b/>
          <w:i w:val="0"/>
          <w:szCs w:val="24"/>
          <w:u w:val="single"/>
        </w:rPr>
        <w:t xml:space="preserve">. </w:t>
      </w:r>
      <w:r w:rsidRPr="00932A01">
        <w:rPr>
          <w:rFonts w:eastAsia="Calibri" w:cs="Times New Roman"/>
          <w:b/>
          <w:i w:val="0"/>
          <w:noProof/>
          <w:szCs w:val="24"/>
          <w:u w:val="single"/>
        </w:rPr>
        <w:t>Par grozījumiem Madonas novada pašvaldības domes 24.01.2023. lēmumā Nr. 6 (protokols Nr. 1, 6. p.) “Par Madonas novada pašvaldības iestāžu amata vienību sarakstu apstiprināšanu”</w:t>
      </w:r>
    </w:p>
    <w:p w:rsidR="00932A01" w:rsidRPr="00932A01" w:rsidRDefault="00932A01" w:rsidP="00932A01">
      <w:pPr>
        <w:spacing w:before="60" w:line="276" w:lineRule="auto"/>
        <w:rPr>
          <w:rFonts w:eastAsia="Calibri" w:cs="Times New Roman"/>
          <w:szCs w:val="24"/>
        </w:rPr>
      </w:pPr>
      <w:r w:rsidRPr="00932A01">
        <w:rPr>
          <w:rFonts w:eastAsia="Calibri" w:cs="Times New Roman"/>
          <w:i w:val="0"/>
          <w:szCs w:val="24"/>
        </w:rPr>
        <w:t xml:space="preserve">ZIŅO: </w:t>
      </w:r>
      <w:r w:rsidRPr="00932A01">
        <w:rPr>
          <w:rFonts w:eastAsia="Calibri" w:cs="Times New Roman"/>
          <w:i w:val="0"/>
          <w:noProof/>
          <w:szCs w:val="24"/>
        </w:rPr>
        <w:t>Tālis Salenieks</w:t>
      </w:r>
      <w:r w:rsidRPr="00932A01">
        <w:rPr>
          <w:rFonts w:eastAsia="Calibri" w:cs="Times New Roman"/>
          <w:i w:val="0"/>
          <w:szCs w:val="24"/>
        </w:rPr>
        <w:t xml:space="preserve"> </w:t>
      </w:r>
    </w:p>
    <w:p w:rsidR="00932A01" w:rsidRPr="00932A01" w:rsidRDefault="00932A01" w:rsidP="00932A01">
      <w:pPr>
        <w:rPr>
          <w:rFonts w:eastAsia="Calibri" w:cs="Times New Roman"/>
          <w:b/>
          <w:szCs w:val="24"/>
          <w:u w:val="single"/>
        </w:rPr>
      </w:pPr>
      <w:r w:rsidRPr="00932A01">
        <w:rPr>
          <w:rFonts w:eastAsia="Calibri" w:cs="Times New Roman"/>
          <w:i w:val="0"/>
          <w:szCs w:val="24"/>
        </w:rPr>
        <w:lastRenderedPageBreak/>
        <w:t xml:space="preserve"> </w:t>
      </w:r>
      <w:r w:rsidRPr="00932A01">
        <w:rPr>
          <w:rFonts w:eastAsia="Calibri" w:cs="Times New Roman"/>
          <w:b/>
          <w:i w:val="0"/>
          <w:noProof/>
          <w:szCs w:val="24"/>
          <w:u w:val="single"/>
        </w:rPr>
        <w:t>2</w:t>
      </w:r>
      <w:r w:rsidRPr="00932A01">
        <w:rPr>
          <w:rFonts w:eastAsia="Calibri" w:cs="Times New Roman"/>
          <w:b/>
          <w:i w:val="0"/>
          <w:szCs w:val="24"/>
          <w:u w:val="single"/>
        </w:rPr>
        <w:t xml:space="preserve">. </w:t>
      </w:r>
      <w:r w:rsidRPr="00932A01">
        <w:rPr>
          <w:rFonts w:eastAsia="Calibri" w:cs="Times New Roman"/>
          <w:b/>
          <w:i w:val="0"/>
          <w:noProof/>
          <w:szCs w:val="24"/>
          <w:u w:val="single"/>
        </w:rPr>
        <w:t>Par pārvaldes uzdevuma deleģēšanu nodibinājumam “Latvijas Evaņģēliski luteriskās baznīcas Diakonijas centrs”</w:t>
      </w:r>
    </w:p>
    <w:p w:rsidR="00932A01" w:rsidRPr="00932A01" w:rsidRDefault="00932A01" w:rsidP="00932A01">
      <w:pPr>
        <w:spacing w:before="60" w:line="276" w:lineRule="auto"/>
        <w:rPr>
          <w:rFonts w:eastAsia="Calibri" w:cs="Times New Roman"/>
          <w:szCs w:val="24"/>
        </w:rPr>
      </w:pPr>
      <w:r w:rsidRPr="00932A01">
        <w:rPr>
          <w:rFonts w:eastAsia="Calibri" w:cs="Times New Roman"/>
          <w:i w:val="0"/>
          <w:szCs w:val="24"/>
        </w:rPr>
        <w:t xml:space="preserve">ZIŅO: </w:t>
      </w:r>
      <w:r w:rsidRPr="00932A01">
        <w:rPr>
          <w:rFonts w:eastAsia="Calibri" w:cs="Times New Roman"/>
          <w:i w:val="0"/>
          <w:noProof/>
          <w:szCs w:val="24"/>
        </w:rPr>
        <w:t>Ilze Kanča</w:t>
      </w:r>
      <w:r w:rsidRPr="00932A01">
        <w:rPr>
          <w:rFonts w:eastAsia="Calibri" w:cs="Times New Roman"/>
          <w:i w:val="0"/>
          <w:szCs w:val="24"/>
        </w:rPr>
        <w:t xml:space="preserve"> </w:t>
      </w:r>
    </w:p>
    <w:p w:rsidR="00932A01" w:rsidRPr="00932A01" w:rsidRDefault="00932A01" w:rsidP="00932A01">
      <w:pPr>
        <w:rPr>
          <w:rFonts w:eastAsia="Calibri" w:cs="Times New Roman"/>
          <w:b/>
          <w:szCs w:val="24"/>
          <w:u w:val="single"/>
        </w:rPr>
      </w:pPr>
      <w:r w:rsidRPr="00932A01">
        <w:rPr>
          <w:rFonts w:eastAsia="Calibri" w:cs="Times New Roman"/>
          <w:i w:val="0"/>
          <w:szCs w:val="24"/>
        </w:rPr>
        <w:t xml:space="preserve"> </w:t>
      </w:r>
      <w:r w:rsidRPr="00932A01">
        <w:rPr>
          <w:rFonts w:eastAsia="Calibri" w:cs="Times New Roman"/>
          <w:b/>
          <w:i w:val="0"/>
          <w:noProof/>
          <w:szCs w:val="24"/>
          <w:u w:val="single"/>
        </w:rPr>
        <w:t>3</w:t>
      </w:r>
      <w:r w:rsidRPr="00932A01">
        <w:rPr>
          <w:rFonts w:eastAsia="Calibri" w:cs="Times New Roman"/>
          <w:b/>
          <w:i w:val="0"/>
          <w:szCs w:val="24"/>
          <w:u w:val="single"/>
        </w:rPr>
        <w:t xml:space="preserve">. </w:t>
      </w:r>
      <w:r w:rsidRPr="00932A01">
        <w:rPr>
          <w:rFonts w:eastAsia="Calibri" w:cs="Times New Roman"/>
          <w:b/>
          <w:i w:val="0"/>
          <w:noProof/>
          <w:szCs w:val="24"/>
          <w:u w:val="single"/>
        </w:rPr>
        <w:t>Par kārtību, kādā nevalstiskās organizācijas iesniedz projektus līdzfinansējuma saņemšanai sociālajā jomā 2023. gadā</w:t>
      </w:r>
    </w:p>
    <w:p w:rsidR="00932A01" w:rsidRPr="00932A01" w:rsidRDefault="00932A01" w:rsidP="00932A01">
      <w:pPr>
        <w:spacing w:before="60" w:line="276" w:lineRule="auto"/>
        <w:rPr>
          <w:rFonts w:eastAsia="Calibri" w:cs="Times New Roman"/>
          <w:szCs w:val="24"/>
        </w:rPr>
      </w:pPr>
      <w:r w:rsidRPr="00932A01">
        <w:rPr>
          <w:rFonts w:eastAsia="Calibri" w:cs="Times New Roman"/>
          <w:i w:val="0"/>
          <w:szCs w:val="24"/>
        </w:rPr>
        <w:t xml:space="preserve">ZIŅO: </w:t>
      </w:r>
      <w:r w:rsidR="00006627">
        <w:rPr>
          <w:rFonts w:eastAsia="Calibri" w:cs="Times New Roman"/>
          <w:i w:val="0"/>
          <w:noProof/>
          <w:szCs w:val="24"/>
        </w:rPr>
        <w:t>Ilze Fārneste</w:t>
      </w:r>
      <w:r w:rsidRPr="00932A01">
        <w:rPr>
          <w:rFonts w:eastAsia="Calibri" w:cs="Times New Roman"/>
          <w:i w:val="0"/>
          <w:szCs w:val="24"/>
        </w:rPr>
        <w:t xml:space="preserve"> </w:t>
      </w:r>
    </w:p>
    <w:p w:rsidR="00932A01" w:rsidRPr="00932A01" w:rsidRDefault="00932A01" w:rsidP="00932A01">
      <w:pPr>
        <w:rPr>
          <w:rFonts w:eastAsia="Calibri" w:cs="Times New Roman"/>
          <w:b/>
          <w:szCs w:val="24"/>
          <w:u w:val="single"/>
        </w:rPr>
      </w:pPr>
      <w:r w:rsidRPr="00932A01">
        <w:rPr>
          <w:rFonts w:eastAsia="Calibri" w:cs="Times New Roman"/>
          <w:i w:val="0"/>
          <w:szCs w:val="24"/>
        </w:rPr>
        <w:t xml:space="preserve"> </w:t>
      </w:r>
      <w:r w:rsidRPr="00932A01">
        <w:rPr>
          <w:rFonts w:eastAsia="Calibri" w:cs="Times New Roman"/>
          <w:b/>
          <w:i w:val="0"/>
          <w:noProof/>
          <w:szCs w:val="24"/>
          <w:u w:val="single"/>
        </w:rPr>
        <w:t>4</w:t>
      </w:r>
      <w:r w:rsidRPr="00932A01">
        <w:rPr>
          <w:rFonts w:eastAsia="Calibri" w:cs="Times New Roman"/>
          <w:b/>
          <w:i w:val="0"/>
          <w:szCs w:val="24"/>
          <w:u w:val="single"/>
        </w:rPr>
        <w:t xml:space="preserve">. </w:t>
      </w:r>
      <w:r w:rsidRPr="00932A01">
        <w:rPr>
          <w:rFonts w:eastAsia="Calibri" w:cs="Times New Roman"/>
          <w:b/>
          <w:i w:val="0"/>
          <w:noProof/>
          <w:szCs w:val="24"/>
          <w:u w:val="single"/>
        </w:rPr>
        <w:t xml:space="preserve">Informatīvi </w:t>
      </w:r>
      <w:r w:rsidR="00006627">
        <w:rPr>
          <w:rFonts w:eastAsia="Calibri" w:cs="Times New Roman"/>
          <w:b/>
          <w:i w:val="0"/>
          <w:noProof/>
          <w:szCs w:val="24"/>
          <w:u w:val="single"/>
        </w:rPr>
        <w:t>–</w:t>
      </w:r>
      <w:r w:rsidRPr="00932A01">
        <w:rPr>
          <w:rFonts w:eastAsia="Calibri" w:cs="Times New Roman"/>
          <w:b/>
          <w:i w:val="0"/>
          <w:noProof/>
          <w:szCs w:val="24"/>
          <w:u w:val="single"/>
        </w:rPr>
        <w:t xml:space="preserve"> Par Rupsalām</w:t>
      </w:r>
    </w:p>
    <w:p w:rsidR="00B540D5" w:rsidRPr="00B540D5" w:rsidRDefault="00932A01" w:rsidP="00932A01">
      <w:pPr>
        <w:spacing w:before="60" w:line="276" w:lineRule="auto"/>
        <w:rPr>
          <w:rFonts w:eastAsia="Calibri" w:cs="Times New Roman"/>
          <w:szCs w:val="24"/>
        </w:rPr>
      </w:pPr>
      <w:r w:rsidRPr="00932A01">
        <w:rPr>
          <w:rFonts w:eastAsia="Calibri" w:cs="Times New Roman"/>
          <w:i w:val="0"/>
          <w:szCs w:val="24"/>
        </w:rPr>
        <w:t xml:space="preserve">ZIŅO: </w:t>
      </w:r>
      <w:r w:rsidRPr="00932A01">
        <w:rPr>
          <w:rFonts w:eastAsia="Calibri" w:cs="Times New Roman"/>
          <w:i w:val="0"/>
          <w:noProof/>
          <w:szCs w:val="24"/>
        </w:rPr>
        <w:t>Tālis Salenieks</w:t>
      </w:r>
    </w:p>
    <w:p w:rsidR="00EC46AC" w:rsidRPr="00B74FF6" w:rsidRDefault="00EC46AC" w:rsidP="00D420C9">
      <w:pPr>
        <w:spacing w:line="240" w:lineRule="auto"/>
        <w:jc w:val="both"/>
        <w:rPr>
          <w:rFonts w:eastAsia="Calibri" w:cs="Times New Roman"/>
          <w:i w:val="0"/>
          <w:szCs w:val="24"/>
        </w:rPr>
      </w:pPr>
    </w:p>
    <w:p w:rsidR="00D908CA" w:rsidRDefault="00D908CA" w:rsidP="00D420C9">
      <w:pPr>
        <w:spacing w:line="240" w:lineRule="auto"/>
        <w:jc w:val="both"/>
        <w:rPr>
          <w:rFonts w:eastAsia="Calibri" w:cs="Times New Roman"/>
          <w:b/>
          <w:i w:val="0"/>
          <w:noProof/>
          <w:szCs w:val="24"/>
          <w:u w:val="single"/>
        </w:rPr>
      </w:pPr>
    </w:p>
    <w:p w:rsidR="00D908CA" w:rsidRPr="00B43713" w:rsidRDefault="00D908CA" w:rsidP="00932A01">
      <w:pPr>
        <w:spacing w:line="240" w:lineRule="auto"/>
        <w:jc w:val="both"/>
        <w:rPr>
          <w:rFonts w:eastAsia="Calibri" w:cs="Times New Roman"/>
          <w:b/>
          <w:szCs w:val="24"/>
          <w:u w:val="single"/>
        </w:rPr>
      </w:pPr>
      <w:r w:rsidRPr="00B43713">
        <w:rPr>
          <w:rFonts w:eastAsia="Calibri" w:cs="Times New Roman"/>
          <w:b/>
          <w:i w:val="0"/>
          <w:noProof/>
          <w:szCs w:val="24"/>
          <w:u w:val="single"/>
        </w:rPr>
        <w:t>0</w:t>
      </w:r>
      <w:r w:rsidRPr="00B43713">
        <w:rPr>
          <w:rFonts w:eastAsia="Calibri" w:cs="Times New Roman"/>
          <w:b/>
          <w:i w:val="0"/>
          <w:szCs w:val="24"/>
          <w:u w:val="single"/>
        </w:rPr>
        <w:t xml:space="preserve">. </w:t>
      </w:r>
      <w:r w:rsidRPr="00B43713">
        <w:rPr>
          <w:rFonts w:eastAsia="Calibri" w:cs="Times New Roman"/>
          <w:b/>
          <w:i w:val="0"/>
          <w:noProof/>
          <w:szCs w:val="24"/>
          <w:u w:val="single"/>
        </w:rPr>
        <w:t>Par darba kārtību</w:t>
      </w:r>
    </w:p>
    <w:p w:rsidR="0000338B" w:rsidRDefault="00D908CA" w:rsidP="00932A01">
      <w:pPr>
        <w:spacing w:before="60" w:line="240" w:lineRule="auto"/>
        <w:jc w:val="both"/>
        <w:rPr>
          <w:rFonts w:eastAsia="Calibri" w:cs="Times New Roman"/>
          <w:szCs w:val="24"/>
        </w:rPr>
      </w:pPr>
      <w:r w:rsidRPr="00D908CA">
        <w:rPr>
          <w:rFonts w:eastAsia="Calibri" w:cs="Times New Roman"/>
          <w:szCs w:val="24"/>
        </w:rPr>
        <w:t xml:space="preserve">ZIŅO: </w:t>
      </w:r>
      <w:r w:rsidR="00453FA8">
        <w:rPr>
          <w:rFonts w:eastAsia="Calibri" w:cs="Times New Roman"/>
          <w:noProof/>
          <w:szCs w:val="24"/>
        </w:rPr>
        <w:t>Andris Sakne</w:t>
      </w:r>
      <w:r w:rsidRPr="00D908CA">
        <w:rPr>
          <w:rFonts w:eastAsia="Calibri" w:cs="Times New Roman"/>
          <w:szCs w:val="24"/>
        </w:rPr>
        <w:t xml:space="preserve"> </w:t>
      </w:r>
    </w:p>
    <w:p w:rsidR="00832897" w:rsidRPr="00D908CA" w:rsidRDefault="00832897" w:rsidP="00932A01">
      <w:pPr>
        <w:spacing w:before="60" w:line="240" w:lineRule="auto"/>
        <w:jc w:val="both"/>
        <w:rPr>
          <w:rFonts w:eastAsia="Calibri" w:cs="Times New Roman"/>
          <w:szCs w:val="24"/>
        </w:rPr>
      </w:pPr>
    </w:p>
    <w:p w:rsidR="00D908CA" w:rsidRPr="00832897" w:rsidRDefault="00D908CA" w:rsidP="00932A01">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sidR="00832897">
        <w:rPr>
          <w:rFonts w:eastAsia="Calibri" w:cs="Times New Roman"/>
          <w:i w:val="0"/>
          <w:szCs w:val="24"/>
        </w:rPr>
        <w:t>sēdes darba kārtību</w:t>
      </w:r>
      <w:r w:rsidRPr="00832897">
        <w:rPr>
          <w:rFonts w:eastAsia="Calibri" w:cs="Times New Roman"/>
          <w:i w:val="0"/>
          <w:szCs w:val="24"/>
        </w:rPr>
        <w:t>.</w:t>
      </w:r>
    </w:p>
    <w:p w:rsidR="00932A01" w:rsidRPr="00932A01" w:rsidRDefault="00932A01" w:rsidP="00932A01">
      <w:pPr>
        <w:spacing w:before="60" w:line="240" w:lineRule="auto"/>
        <w:rPr>
          <w:rFonts w:eastAsia="Calibri" w:cs="Times New Roman"/>
          <w:b/>
          <w:i w:val="0"/>
          <w:szCs w:val="24"/>
        </w:rPr>
      </w:pPr>
      <w:r w:rsidRPr="00932A01">
        <w:rPr>
          <w:rFonts w:eastAsia="Calibri" w:cs="Times New Roman"/>
          <w:b/>
          <w:i w:val="0"/>
          <w:noProof/>
          <w:szCs w:val="24"/>
        </w:rPr>
        <w:t>Atklāti</w:t>
      </w:r>
      <w:r w:rsidRPr="00932A01">
        <w:rPr>
          <w:rFonts w:eastAsia="Calibri" w:cs="Times New Roman"/>
          <w:b/>
          <w:i w:val="0"/>
          <w:szCs w:val="24"/>
        </w:rPr>
        <w:t xml:space="preserve"> balsojot: </w:t>
      </w:r>
      <w:r w:rsidRPr="00932A01">
        <w:rPr>
          <w:rFonts w:eastAsia="Calibri" w:cs="Times New Roman"/>
          <w:b/>
          <w:i w:val="0"/>
          <w:noProof/>
          <w:szCs w:val="24"/>
        </w:rPr>
        <w:t>ar 6 balsīm "Par" (Aivis Masaļskis, Andris Sakne, Artūrs Čačka, Gatis Teilis, Kaspars Udrass, Vita Robalte), "Pret" – nav, "Atturas" – nav</w:t>
      </w:r>
      <w:r w:rsidRPr="00932A01">
        <w:rPr>
          <w:rFonts w:eastAsia="Calibri" w:cs="Times New Roman"/>
          <w:b/>
          <w:i w:val="0"/>
          <w:szCs w:val="24"/>
        </w:rPr>
        <w:t xml:space="preserve">, Madonas novada pašvaldības domes sociālo un veselības </w:t>
      </w:r>
      <w:r w:rsidR="00C14C87">
        <w:rPr>
          <w:rFonts w:eastAsia="Calibri" w:cs="Times New Roman"/>
          <w:b/>
          <w:i w:val="0"/>
          <w:szCs w:val="24"/>
        </w:rPr>
        <w:t xml:space="preserve">jautājumu </w:t>
      </w:r>
      <w:r w:rsidRPr="00932A01">
        <w:rPr>
          <w:rFonts w:eastAsia="Calibri" w:cs="Times New Roman"/>
          <w:b/>
          <w:i w:val="0"/>
          <w:szCs w:val="24"/>
        </w:rPr>
        <w:t>komiteja NOLEMJ:</w:t>
      </w:r>
    </w:p>
    <w:p w:rsidR="00D908CA" w:rsidRPr="00B74FF6" w:rsidRDefault="00D908CA" w:rsidP="00932A01">
      <w:pPr>
        <w:spacing w:line="240" w:lineRule="auto"/>
        <w:jc w:val="both"/>
        <w:rPr>
          <w:rFonts w:eastAsia="Calibri" w:cs="Times New Roman"/>
          <w:i w:val="0"/>
          <w:szCs w:val="24"/>
        </w:rPr>
      </w:pPr>
    </w:p>
    <w:p w:rsidR="007B5344" w:rsidRDefault="00D908CA" w:rsidP="00932A01">
      <w:pPr>
        <w:spacing w:line="240" w:lineRule="auto"/>
        <w:jc w:val="both"/>
        <w:rPr>
          <w:rFonts w:eastAsia="Calibri" w:cs="Times New Roman"/>
          <w:bCs/>
          <w:i w:val="0"/>
          <w:szCs w:val="24"/>
        </w:rPr>
      </w:pPr>
      <w:r w:rsidRPr="00D420C9">
        <w:rPr>
          <w:rFonts w:eastAsia="Calibri" w:cs="Times New Roman"/>
          <w:bCs/>
          <w:i w:val="0"/>
          <w:szCs w:val="24"/>
        </w:rPr>
        <w:t xml:space="preserve">Apstiprināt 2023. gada </w:t>
      </w:r>
      <w:r w:rsidR="003F3C97">
        <w:rPr>
          <w:rFonts w:eastAsia="Calibri" w:cs="Times New Roman"/>
          <w:bCs/>
          <w:i w:val="0"/>
          <w:szCs w:val="24"/>
        </w:rPr>
        <w:t xml:space="preserve">15. </w:t>
      </w:r>
      <w:r w:rsidR="00932A01">
        <w:rPr>
          <w:rFonts w:eastAsia="Calibri" w:cs="Times New Roman"/>
          <w:bCs/>
          <w:i w:val="0"/>
          <w:szCs w:val="24"/>
        </w:rPr>
        <w:t>marta</w:t>
      </w:r>
      <w:r w:rsidRPr="00D420C9">
        <w:rPr>
          <w:rFonts w:eastAsia="Calibri" w:cs="Times New Roman"/>
          <w:bCs/>
          <w:i w:val="0"/>
          <w:szCs w:val="24"/>
        </w:rPr>
        <w:t xml:space="preserve"> Madonas novada pašvaldības domes </w:t>
      </w:r>
      <w:r w:rsidR="00D60A5D">
        <w:rPr>
          <w:rFonts w:eastAsia="Calibri" w:cs="Times New Roman"/>
          <w:bCs/>
          <w:i w:val="0"/>
          <w:szCs w:val="24"/>
        </w:rPr>
        <w:t>Sociālo un veselības jautājumu</w:t>
      </w:r>
      <w:r w:rsidRPr="00D420C9">
        <w:rPr>
          <w:rFonts w:eastAsia="Calibri" w:cs="Times New Roman"/>
          <w:bCs/>
          <w:i w:val="0"/>
          <w:szCs w:val="24"/>
        </w:rPr>
        <w:t xml:space="preserve"> komitejas sēdes darba kārtību.</w:t>
      </w:r>
    </w:p>
    <w:p w:rsidR="00932A01" w:rsidRPr="00D420C9" w:rsidRDefault="00932A01" w:rsidP="00932A01">
      <w:pPr>
        <w:spacing w:line="240" w:lineRule="auto"/>
        <w:jc w:val="both"/>
        <w:rPr>
          <w:rFonts w:eastAsia="Calibri" w:cs="Times New Roman"/>
          <w:bCs/>
          <w:i w:val="0"/>
          <w:szCs w:val="24"/>
        </w:rPr>
      </w:pPr>
    </w:p>
    <w:p w:rsidR="00D908CA" w:rsidRDefault="00D908CA" w:rsidP="00932A01">
      <w:pPr>
        <w:spacing w:line="240" w:lineRule="auto"/>
        <w:jc w:val="both"/>
        <w:rPr>
          <w:rFonts w:eastAsia="Calibri" w:cs="Times New Roman"/>
          <w:b/>
          <w:i w:val="0"/>
          <w:noProof/>
          <w:szCs w:val="24"/>
          <w:u w:val="single"/>
        </w:rPr>
      </w:pPr>
    </w:p>
    <w:p w:rsidR="00932A01" w:rsidRPr="00932A01" w:rsidRDefault="00932A01" w:rsidP="00932A01">
      <w:pPr>
        <w:spacing w:line="240" w:lineRule="auto"/>
        <w:jc w:val="both"/>
        <w:rPr>
          <w:rFonts w:eastAsia="Calibri" w:cs="Times New Roman"/>
          <w:b/>
          <w:szCs w:val="24"/>
          <w:u w:val="single"/>
        </w:rPr>
      </w:pPr>
      <w:r w:rsidRPr="00932A01">
        <w:rPr>
          <w:rFonts w:eastAsia="Calibri" w:cs="Times New Roman"/>
          <w:b/>
          <w:i w:val="0"/>
          <w:noProof/>
          <w:szCs w:val="24"/>
          <w:u w:val="single"/>
        </w:rPr>
        <w:t>1</w:t>
      </w:r>
      <w:r w:rsidRPr="00932A01">
        <w:rPr>
          <w:rFonts w:eastAsia="Calibri" w:cs="Times New Roman"/>
          <w:b/>
          <w:i w:val="0"/>
          <w:szCs w:val="24"/>
          <w:u w:val="single"/>
        </w:rPr>
        <w:t xml:space="preserve">. </w:t>
      </w:r>
      <w:r w:rsidRPr="00932A01">
        <w:rPr>
          <w:rFonts w:eastAsia="Calibri" w:cs="Times New Roman"/>
          <w:b/>
          <w:i w:val="0"/>
          <w:noProof/>
          <w:szCs w:val="24"/>
          <w:u w:val="single"/>
        </w:rPr>
        <w:t>Par grozījumiem Madonas novada pašvaldības domes 24.01.2023. lēmumā Nr. 6 (protokols Nr. 1, 6. p.) “Par Madonas novada pašvaldības iestāžu amata vienību sarakstu apstiprināšanu”</w:t>
      </w:r>
    </w:p>
    <w:p w:rsidR="00EF7E40" w:rsidRDefault="00932A01" w:rsidP="00932A01">
      <w:pPr>
        <w:spacing w:before="60" w:line="240" w:lineRule="auto"/>
        <w:jc w:val="both"/>
        <w:rPr>
          <w:rFonts w:eastAsia="Calibri" w:cs="Times New Roman"/>
          <w:szCs w:val="24"/>
        </w:rPr>
      </w:pPr>
      <w:r w:rsidRPr="00932A01">
        <w:rPr>
          <w:rFonts w:eastAsia="Calibri" w:cs="Times New Roman"/>
          <w:szCs w:val="24"/>
        </w:rPr>
        <w:t xml:space="preserve">ZIŅO: </w:t>
      </w:r>
      <w:r w:rsidRPr="00932A01">
        <w:rPr>
          <w:rFonts w:eastAsia="Calibri" w:cs="Times New Roman"/>
          <w:noProof/>
          <w:szCs w:val="24"/>
        </w:rPr>
        <w:t>Tālis Salenieks</w:t>
      </w:r>
    </w:p>
    <w:p w:rsidR="00BC66C0" w:rsidRPr="00132282" w:rsidRDefault="00BC66C0" w:rsidP="00BC66C0">
      <w:pPr>
        <w:spacing w:before="60" w:line="240" w:lineRule="auto"/>
        <w:jc w:val="both"/>
        <w:rPr>
          <w:rFonts w:eastAsia="Calibri" w:cs="Times New Roman"/>
          <w:szCs w:val="24"/>
        </w:rPr>
      </w:pPr>
      <w:r w:rsidRPr="00132282">
        <w:rPr>
          <w:rFonts w:eastAsia="Calibri" w:cs="Times New Roman"/>
          <w:noProof/>
          <w:szCs w:val="24"/>
        </w:rPr>
        <w:t xml:space="preserve">SAGATAVOTĀJS: </w:t>
      </w:r>
      <w:r w:rsidR="00932A01">
        <w:rPr>
          <w:rFonts w:eastAsia="Calibri" w:cs="Times New Roman"/>
          <w:noProof/>
          <w:szCs w:val="24"/>
        </w:rPr>
        <w:t>Ivars Bodžs</w:t>
      </w:r>
    </w:p>
    <w:p w:rsidR="00EF7E40" w:rsidRDefault="00BC66C0" w:rsidP="00BC66C0">
      <w:pPr>
        <w:spacing w:before="60" w:line="240" w:lineRule="auto"/>
        <w:rPr>
          <w:rFonts w:eastAsia="Calibri" w:cs="Times New Roman"/>
          <w:szCs w:val="24"/>
        </w:rPr>
      </w:pPr>
      <w:r w:rsidRPr="00132282">
        <w:rPr>
          <w:rFonts w:eastAsia="Calibri" w:cs="Times New Roman"/>
          <w:szCs w:val="24"/>
        </w:rPr>
        <w:t>DEBATĒS PIEDALĀS</w:t>
      </w:r>
      <w:r>
        <w:rPr>
          <w:rFonts w:eastAsia="Calibri" w:cs="Times New Roman"/>
          <w:szCs w:val="24"/>
        </w:rPr>
        <w:t xml:space="preserve">: </w:t>
      </w:r>
      <w:r w:rsidR="003F3C97">
        <w:rPr>
          <w:rFonts w:eastAsia="Calibri" w:cs="Times New Roman"/>
          <w:szCs w:val="24"/>
        </w:rPr>
        <w:t xml:space="preserve">Vita </w:t>
      </w:r>
      <w:proofErr w:type="spellStart"/>
      <w:r w:rsidR="003F3C97">
        <w:rPr>
          <w:rFonts w:eastAsia="Calibri" w:cs="Times New Roman"/>
          <w:szCs w:val="24"/>
        </w:rPr>
        <w:t>Robalte</w:t>
      </w:r>
      <w:proofErr w:type="spellEnd"/>
      <w:r w:rsidR="003F3C97">
        <w:rPr>
          <w:rFonts w:eastAsia="Calibri" w:cs="Times New Roman"/>
          <w:szCs w:val="24"/>
        </w:rPr>
        <w:t xml:space="preserve">, </w:t>
      </w:r>
      <w:r w:rsidR="00932A01">
        <w:rPr>
          <w:rFonts w:eastAsia="Calibri" w:cs="Times New Roman"/>
          <w:szCs w:val="24"/>
        </w:rPr>
        <w:t>Liene Ankrava, Andris Sakne</w:t>
      </w:r>
    </w:p>
    <w:p w:rsidR="007B5344" w:rsidRPr="00EF7E40" w:rsidRDefault="007B5344" w:rsidP="00BC66C0">
      <w:pPr>
        <w:spacing w:before="60" w:line="240" w:lineRule="auto"/>
        <w:rPr>
          <w:rFonts w:eastAsia="Calibri" w:cs="Times New Roman"/>
          <w:szCs w:val="24"/>
        </w:rPr>
      </w:pPr>
    </w:p>
    <w:p w:rsidR="003F57AA" w:rsidRDefault="003F57AA" w:rsidP="003F57AA">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rsidR="00C14C87" w:rsidRDefault="00C14C87" w:rsidP="00C901B0">
      <w:pPr>
        <w:spacing w:line="240" w:lineRule="auto"/>
        <w:jc w:val="both"/>
        <w:rPr>
          <w:rFonts w:eastAsia="Calibri" w:cs="Times New Roman"/>
          <w:b/>
          <w:i w:val="0"/>
          <w:szCs w:val="24"/>
        </w:rPr>
      </w:pPr>
      <w:r w:rsidRPr="00C14C87">
        <w:rPr>
          <w:rFonts w:eastAsia="Calibri" w:cs="Times New Roman"/>
          <w:b/>
          <w:i w:val="0"/>
          <w:szCs w:val="24"/>
        </w:rPr>
        <w:t xml:space="preserve">Atklāti balsojot: ar 7 balsīm "Par" (Aigars </w:t>
      </w:r>
      <w:proofErr w:type="spellStart"/>
      <w:r w:rsidRPr="00C14C87">
        <w:rPr>
          <w:rFonts w:eastAsia="Calibri" w:cs="Times New Roman"/>
          <w:b/>
          <w:i w:val="0"/>
          <w:szCs w:val="24"/>
        </w:rPr>
        <w:t>Šķēls</w:t>
      </w:r>
      <w:proofErr w:type="spellEnd"/>
      <w:r w:rsidRPr="00C14C87">
        <w:rPr>
          <w:rFonts w:eastAsia="Calibri" w:cs="Times New Roman"/>
          <w:b/>
          <w:i w:val="0"/>
          <w:szCs w:val="24"/>
        </w:rPr>
        <w:t xml:space="preserve">, Aivis Masaļskis, Andris Sakne, Artūrs Čačka, Gatis </w:t>
      </w:r>
      <w:proofErr w:type="spellStart"/>
      <w:r w:rsidRPr="00C14C87">
        <w:rPr>
          <w:rFonts w:eastAsia="Calibri" w:cs="Times New Roman"/>
          <w:b/>
          <w:i w:val="0"/>
          <w:szCs w:val="24"/>
        </w:rPr>
        <w:t>Teilis</w:t>
      </w:r>
      <w:proofErr w:type="spellEnd"/>
      <w:r w:rsidRPr="00C14C87">
        <w:rPr>
          <w:rFonts w:eastAsia="Calibri" w:cs="Times New Roman"/>
          <w:b/>
          <w:i w:val="0"/>
          <w:szCs w:val="24"/>
        </w:rPr>
        <w:t xml:space="preserve">, Kaspars </w:t>
      </w:r>
      <w:proofErr w:type="spellStart"/>
      <w:r w:rsidRPr="00C14C87">
        <w:rPr>
          <w:rFonts w:eastAsia="Calibri" w:cs="Times New Roman"/>
          <w:b/>
          <w:i w:val="0"/>
          <w:szCs w:val="24"/>
        </w:rPr>
        <w:t>Udrass</w:t>
      </w:r>
      <w:proofErr w:type="spellEnd"/>
      <w:r w:rsidRPr="00C14C87">
        <w:rPr>
          <w:rFonts w:eastAsia="Calibri" w:cs="Times New Roman"/>
          <w:b/>
          <w:i w:val="0"/>
          <w:szCs w:val="24"/>
        </w:rPr>
        <w:t xml:space="preserve">, Vita </w:t>
      </w:r>
      <w:proofErr w:type="spellStart"/>
      <w:r w:rsidRPr="00C14C87">
        <w:rPr>
          <w:rFonts w:eastAsia="Calibri" w:cs="Times New Roman"/>
          <w:b/>
          <w:i w:val="0"/>
          <w:szCs w:val="24"/>
        </w:rPr>
        <w:t>Robalte</w:t>
      </w:r>
      <w:proofErr w:type="spellEnd"/>
      <w:r w:rsidRPr="00C14C87">
        <w:rPr>
          <w:rFonts w:eastAsia="Calibri" w:cs="Times New Roman"/>
          <w:b/>
          <w:i w:val="0"/>
          <w:szCs w:val="24"/>
        </w:rPr>
        <w:t xml:space="preserve">), "Pret" – nav, "Atturas" – nav, Madonas novada pašvaldības domes sociālo un veselības </w:t>
      </w:r>
      <w:r>
        <w:rPr>
          <w:rFonts w:eastAsia="Calibri" w:cs="Times New Roman"/>
          <w:b/>
          <w:i w:val="0"/>
          <w:szCs w:val="24"/>
        </w:rPr>
        <w:t xml:space="preserve">jautājumu </w:t>
      </w:r>
      <w:r w:rsidRPr="00C14C87">
        <w:rPr>
          <w:rFonts w:eastAsia="Calibri" w:cs="Times New Roman"/>
          <w:b/>
          <w:i w:val="0"/>
          <w:szCs w:val="24"/>
        </w:rPr>
        <w:t>komiteja NOLEMJ:</w:t>
      </w:r>
    </w:p>
    <w:p w:rsidR="00C901B0" w:rsidRDefault="00C901B0" w:rsidP="00C901B0">
      <w:pPr>
        <w:spacing w:line="240" w:lineRule="auto"/>
        <w:jc w:val="both"/>
        <w:rPr>
          <w:rFonts w:eastAsia="Calibri" w:cs="Times New Roman"/>
          <w:b/>
          <w:i w:val="0"/>
          <w:szCs w:val="24"/>
        </w:rPr>
      </w:pPr>
      <w:r>
        <w:rPr>
          <w:rFonts w:eastAsia="Calibri" w:cs="Times New Roman"/>
          <w:b/>
          <w:i w:val="0"/>
          <w:szCs w:val="24"/>
        </w:rPr>
        <w:t>Atbalstīt lēmuma projektu un virzīt izskatīšanai uz finanšu un attīstības komitejas sēdi.</w:t>
      </w:r>
    </w:p>
    <w:p w:rsidR="00C901B0" w:rsidRPr="00832897" w:rsidRDefault="00C901B0" w:rsidP="00C901B0">
      <w:pPr>
        <w:spacing w:line="240" w:lineRule="auto"/>
        <w:jc w:val="both"/>
        <w:rPr>
          <w:rFonts w:eastAsia="Calibri" w:cs="Times New Roman"/>
          <w:i w:val="0"/>
          <w:szCs w:val="24"/>
        </w:rPr>
      </w:pPr>
    </w:p>
    <w:p w:rsidR="00C901B0" w:rsidRDefault="00C901B0" w:rsidP="00C901B0">
      <w:pPr>
        <w:spacing w:line="240" w:lineRule="auto"/>
        <w:rPr>
          <w:rFonts w:eastAsia="Calibri" w:cs="Times New Roman"/>
          <w:b/>
          <w:i w:val="0"/>
          <w:szCs w:val="24"/>
          <w:u w:val="single"/>
        </w:rPr>
      </w:pPr>
      <w:r>
        <w:rPr>
          <w:rFonts w:eastAsia="Calibri" w:cs="Times New Roman"/>
          <w:i w:val="0"/>
          <w:szCs w:val="24"/>
        </w:rPr>
        <w:t>Lēmuma projekts:</w:t>
      </w:r>
    </w:p>
    <w:p w:rsidR="00C14C87" w:rsidRPr="00C14C87" w:rsidRDefault="00C14C87" w:rsidP="00C14C87">
      <w:pPr>
        <w:spacing w:before="60" w:line="240" w:lineRule="auto"/>
        <w:ind w:firstLine="567"/>
        <w:jc w:val="both"/>
        <w:rPr>
          <w:rFonts w:eastAsia="Calibri" w:cs="Times New Roman"/>
          <w:i w:val="0"/>
          <w:szCs w:val="24"/>
        </w:rPr>
      </w:pPr>
      <w:bookmarkStart w:id="0" w:name="_Hlk129852834"/>
      <w:r w:rsidRPr="00C14C87">
        <w:rPr>
          <w:rFonts w:eastAsia="Calibri" w:cs="Times New Roman"/>
          <w:i w:val="0"/>
          <w:noProof/>
          <w:szCs w:val="24"/>
        </w:rPr>
        <w:t xml:space="preserve">Saņemts Lubānas sociālās aprūpes centra vadītājas J. Kočānes 27.02.2023. iesniegumu (reģistrēts Lubānas apvienības pārvaldē ar Nr. LUB/1.8/23/20 28.02.2023) par papildus aprūpētāja amata vietas izveidošanu aprūpes centra darbības nodrošināšanai, kā arī aprūpētāju amata vienību vēsturiski izveidotā dalījuma diennakts un dienas aprūpētāju sadalījuma likvidēšanu. </w:t>
      </w:r>
    </w:p>
    <w:p w:rsidR="00C14C87" w:rsidRPr="00C14C87" w:rsidRDefault="00C14C87" w:rsidP="000B4A40">
      <w:pPr>
        <w:spacing w:before="60" w:line="240" w:lineRule="auto"/>
        <w:ind w:firstLine="567"/>
        <w:jc w:val="both"/>
        <w:rPr>
          <w:rFonts w:eastAsia="Calibri" w:cs="Times New Roman"/>
          <w:i w:val="0"/>
          <w:szCs w:val="24"/>
        </w:rPr>
      </w:pPr>
      <w:r w:rsidRPr="00C14C87">
        <w:rPr>
          <w:rFonts w:eastAsia="Calibri" w:cs="Times New Roman"/>
          <w:i w:val="0"/>
          <w:noProof/>
          <w:szCs w:val="24"/>
        </w:rPr>
        <w:t>Pašvaldību likuma 10. panta pirmajā daļā noteikts, ka dome ir tiesīga izlemt ikvienu pašvaldības kompetences jautājumu.</w:t>
      </w:r>
      <w:bookmarkEnd w:id="0"/>
    </w:p>
    <w:p w:rsidR="003F3C97" w:rsidRDefault="00C14C87" w:rsidP="00C14C87">
      <w:pPr>
        <w:spacing w:before="60" w:line="240" w:lineRule="auto"/>
        <w:ind w:firstLine="567"/>
        <w:jc w:val="both"/>
        <w:rPr>
          <w:rFonts w:eastAsia="Calibri" w:cs="Times New Roman"/>
          <w:i w:val="0"/>
          <w:szCs w:val="24"/>
        </w:rPr>
      </w:pPr>
      <w:r w:rsidRPr="00C14C87">
        <w:rPr>
          <w:rFonts w:eastAsia="Calibri" w:cs="Times New Roman"/>
          <w:i w:val="0"/>
          <w:noProof/>
          <w:szCs w:val="24"/>
        </w:rPr>
        <w:t>Noklausoties Lubānas apvienības pārvaldes vadītāja T. Salenieka sniegto informāciju un pamatojoties uz Pašvaldību likuma 10. panta pirmo daļu,</w:t>
      </w:r>
      <w:r>
        <w:rPr>
          <w:rFonts w:eastAsia="Calibri" w:cs="Times New Roman"/>
          <w:i w:val="0"/>
          <w:szCs w:val="24"/>
        </w:rPr>
        <w:t xml:space="preserve"> </w:t>
      </w:r>
      <w:r w:rsidR="00C901B0">
        <w:rPr>
          <w:rFonts w:eastAsia="Calibri" w:cs="Times New Roman"/>
          <w:i w:val="0"/>
          <w:noProof/>
          <w:szCs w:val="24"/>
        </w:rPr>
        <w:t>atklāti balsojot: PAR - ___, PRET - ___, ATTURAS - ___, Madonas novada pašvaldības dome NOLEMJ:</w:t>
      </w:r>
    </w:p>
    <w:p w:rsidR="005103D5" w:rsidRPr="003F3C97" w:rsidRDefault="005103D5" w:rsidP="00C302C3">
      <w:pPr>
        <w:spacing w:before="60" w:line="240" w:lineRule="auto"/>
        <w:ind w:firstLine="567"/>
        <w:jc w:val="both"/>
        <w:rPr>
          <w:rFonts w:eastAsia="Calibri" w:cs="Times New Roman"/>
          <w:i w:val="0"/>
          <w:szCs w:val="24"/>
        </w:rPr>
      </w:pPr>
    </w:p>
    <w:p w:rsidR="00C14C87" w:rsidRPr="00C14C87" w:rsidRDefault="003F3C97" w:rsidP="00C14C87">
      <w:pPr>
        <w:spacing w:before="60" w:line="240" w:lineRule="auto"/>
        <w:ind w:left="567" w:hanging="567"/>
        <w:jc w:val="both"/>
        <w:rPr>
          <w:rFonts w:eastAsia="Calibri" w:cs="Times New Roman"/>
          <w:i w:val="0"/>
          <w:szCs w:val="24"/>
        </w:rPr>
      </w:pPr>
      <w:r w:rsidRPr="003F3C97">
        <w:rPr>
          <w:rFonts w:eastAsia="Calibri" w:cs="Times New Roman"/>
          <w:i w:val="0"/>
          <w:noProof/>
          <w:szCs w:val="24"/>
        </w:rPr>
        <w:t>1</w:t>
      </w:r>
      <w:r w:rsidR="00C14C87" w:rsidRPr="00C14C87">
        <w:rPr>
          <w:rFonts w:eastAsia="Calibri" w:cs="Times New Roman"/>
          <w:i w:val="0"/>
          <w:noProof/>
          <w:szCs w:val="24"/>
        </w:rPr>
        <w:t xml:space="preserve"> Madonas novada Lubānas apvienības pārvaldes un tās pakļautībā esošo iestāžu amata vienību sarakstā, kas apstiprināts ar Madonas novada pašvaldības domes 24.01.2023. lēmumu </w:t>
      </w:r>
      <w:r w:rsidR="00C14C87" w:rsidRPr="00C14C87">
        <w:rPr>
          <w:rFonts w:eastAsia="Calibri" w:cs="Times New Roman"/>
          <w:i w:val="0"/>
          <w:noProof/>
          <w:szCs w:val="24"/>
        </w:rPr>
        <w:lastRenderedPageBreak/>
        <w:t>Nr. 6 (protokols Nr. 1, 6. p.) “Par Madonas novada pašvaldības iestāžu amata vienību sarakstu apstiprināšanu” (20. pielikums), izdarīt šādus grozījumus:</w:t>
      </w:r>
    </w:p>
    <w:p w:rsidR="00C14C87" w:rsidRPr="00C14C87" w:rsidRDefault="00C14C87" w:rsidP="00C14C87">
      <w:pPr>
        <w:spacing w:before="60" w:line="240" w:lineRule="auto"/>
        <w:ind w:left="993" w:hanging="567"/>
        <w:jc w:val="both"/>
        <w:rPr>
          <w:rFonts w:eastAsia="Calibri" w:cs="Times New Roman"/>
          <w:i w:val="0"/>
          <w:szCs w:val="24"/>
        </w:rPr>
      </w:pPr>
      <w:r w:rsidRPr="00C14C87">
        <w:rPr>
          <w:rFonts w:eastAsia="Calibri" w:cs="Times New Roman"/>
          <w:i w:val="0"/>
          <w:noProof/>
          <w:szCs w:val="24"/>
        </w:rPr>
        <w:t>1.1. Ar 01.04.2023. Lubānas sociālā aprūpes centra amatu vienību sarakstā grozīt amata vienību “Aprūpētājs dienā” ar profesijas kodu 5322 02, amata vienību skaitu 3, mēnešalgas likmi stundas algas likme 4,62 EUR, mēnešalgu fondu 2310 EUR, amata saimi 43.1., amata saimes līmeni I A, mēnešalgas grupu 4, uz “Aprūpētājs” ar profesijas kodu 5322 02, amata vienību skaitu 9, mēnešalgas likmi stundas algas likme 4,62 EUR, mēnešalgu fondu 6930 EUR, amata saimi 43.1., amata saimes līmeni I A, mēnešalgas grupu 4;</w:t>
      </w:r>
    </w:p>
    <w:p w:rsidR="00C14C87" w:rsidRPr="00C14C87" w:rsidRDefault="00C14C87" w:rsidP="00C14C87">
      <w:pPr>
        <w:spacing w:before="60" w:line="240" w:lineRule="auto"/>
        <w:ind w:left="567" w:hanging="567"/>
        <w:jc w:val="both"/>
        <w:rPr>
          <w:rFonts w:eastAsia="Calibri" w:cs="Times New Roman"/>
          <w:i w:val="0"/>
          <w:szCs w:val="24"/>
        </w:rPr>
      </w:pPr>
      <w:r w:rsidRPr="00C14C87">
        <w:rPr>
          <w:rFonts w:eastAsia="Calibri" w:cs="Times New Roman"/>
          <w:i w:val="0"/>
          <w:noProof/>
          <w:szCs w:val="24"/>
        </w:rPr>
        <w:t>1.2. Ar 01.04.2023. Lubānas sociālā aprūpes centra amatu vienību sarakstā svītrot amata vienību “Aprūpētājs (diennakti)” ar profesijas kodu 5322 02, amata vienību skaitu 5, mēnešalgas likmi stundas algas likme 4,62 EUR, mēnešalgu fondu 3850 EUR, amata saimi 43.1., amata saimes līmeni I A, mēnešalgas grupu 4.</w:t>
      </w:r>
    </w:p>
    <w:p w:rsidR="00C14C87" w:rsidRPr="00C14C87" w:rsidRDefault="00C14C87" w:rsidP="00C14C87">
      <w:pPr>
        <w:spacing w:before="60" w:line="240" w:lineRule="auto"/>
        <w:ind w:left="567" w:hanging="567"/>
        <w:jc w:val="both"/>
        <w:rPr>
          <w:rFonts w:eastAsia="Calibri" w:cs="Times New Roman"/>
          <w:i w:val="0"/>
          <w:szCs w:val="24"/>
        </w:rPr>
      </w:pPr>
      <w:r w:rsidRPr="00C14C87">
        <w:rPr>
          <w:rFonts w:eastAsia="Calibri" w:cs="Times New Roman"/>
          <w:i w:val="0"/>
          <w:noProof/>
          <w:szCs w:val="24"/>
        </w:rPr>
        <w:t>2.</w:t>
      </w:r>
      <w:r w:rsidRPr="00C14C87">
        <w:rPr>
          <w:rFonts w:eastAsia="Calibri" w:cs="Times New Roman"/>
          <w:i w:val="0"/>
          <w:noProof/>
          <w:szCs w:val="24"/>
        </w:rPr>
        <w:tab/>
        <w:t>Uzdot Lubānas sociālās aprūpes centra vadītājam, kura vadītās iestādes amata vienību sarakstā ir izdarītas izmaiņas ar šo lēmumu, darba tiesiskās attiecības iestādē organizēt saskaņā ar šajā lēmumā noteikto, ja nepieciešams, izbeidzot, grozot vai nodibinot darba tiesiskās attiecības saskaņā ar darba tiesiskās attiecības regulējošajiem Latvijas Republikā spēkā esošajiem normatīvajā aktiem.</w:t>
      </w:r>
    </w:p>
    <w:p w:rsidR="00C14C87" w:rsidRPr="00C14C87" w:rsidRDefault="00C14C87" w:rsidP="00C14C87">
      <w:pPr>
        <w:spacing w:before="60" w:line="240" w:lineRule="auto"/>
        <w:ind w:left="567" w:hanging="567"/>
        <w:jc w:val="both"/>
        <w:rPr>
          <w:rFonts w:eastAsia="Calibri" w:cs="Times New Roman"/>
          <w:i w:val="0"/>
          <w:szCs w:val="24"/>
        </w:rPr>
      </w:pPr>
      <w:r w:rsidRPr="00C14C87">
        <w:rPr>
          <w:rFonts w:eastAsia="Calibri" w:cs="Times New Roman"/>
          <w:i w:val="0"/>
          <w:noProof/>
          <w:szCs w:val="24"/>
        </w:rPr>
        <w:t>3.</w:t>
      </w:r>
      <w:r w:rsidRPr="00C14C87">
        <w:rPr>
          <w:rFonts w:eastAsia="Calibri" w:cs="Times New Roman"/>
          <w:i w:val="0"/>
          <w:noProof/>
          <w:szCs w:val="24"/>
        </w:rPr>
        <w:tab/>
        <w:t>Uzdot Madonas novada Centrālās administrācijas Finanšu nodaļai, veicot ar darbinieku atlīdzību saistītos aprēķinus un maksājumus, ņemt vērā šajā lēmumā noteiktos grozījumus amata vienību sarakstos.</w:t>
      </w:r>
    </w:p>
    <w:p w:rsidR="003F3C97" w:rsidRDefault="003F3C97" w:rsidP="00C14C87">
      <w:pPr>
        <w:spacing w:before="60" w:line="240" w:lineRule="auto"/>
        <w:ind w:firstLine="426"/>
        <w:jc w:val="both"/>
        <w:rPr>
          <w:rFonts w:eastAsia="Calibri" w:cs="Times New Roman"/>
          <w:i w:val="0"/>
          <w:szCs w:val="24"/>
        </w:rPr>
      </w:pPr>
    </w:p>
    <w:p w:rsidR="003F3C97" w:rsidRDefault="003F3C97" w:rsidP="00C302C3">
      <w:pPr>
        <w:spacing w:before="60" w:line="240" w:lineRule="auto"/>
        <w:ind w:firstLine="567"/>
        <w:jc w:val="both"/>
        <w:rPr>
          <w:rFonts w:eastAsia="Calibri" w:cs="Times New Roman"/>
          <w:i w:val="0"/>
          <w:szCs w:val="24"/>
        </w:rPr>
      </w:pPr>
    </w:p>
    <w:p w:rsidR="00C14C87" w:rsidRPr="00C14C87" w:rsidRDefault="00C14C87" w:rsidP="00C14C87">
      <w:pPr>
        <w:spacing w:line="240" w:lineRule="auto"/>
        <w:jc w:val="both"/>
        <w:rPr>
          <w:rFonts w:eastAsia="Calibri" w:cs="Times New Roman"/>
          <w:b/>
          <w:szCs w:val="24"/>
          <w:u w:val="single"/>
        </w:rPr>
      </w:pPr>
      <w:r w:rsidRPr="00C14C87">
        <w:rPr>
          <w:rFonts w:eastAsia="Calibri" w:cs="Times New Roman"/>
          <w:b/>
          <w:i w:val="0"/>
          <w:noProof/>
          <w:szCs w:val="24"/>
          <w:u w:val="single"/>
        </w:rPr>
        <w:t>2</w:t>
      </w:r>
      <w:r w:rsidRPr="00C14C87">
        <w:rPr>
          <w:rFonts w:eastAsia="Calibri" w:cs="Times New Roman"/>
          <w:b/>
          <w:i w:val="0"/>
          <w:szCs w:val="24"/>
          <w:u w:val="single"/>
        </w:rPr>
        <w:t xml:space="preserve">. </w:t>
      </w:r>
      <w:r w:rsidRPr="00C14C87">
        <w:rPr>
          <w:rFonts w:eastAsia="Calibri" w:cs="Times New Roman"/>
          <w:b/>
          <w:i w:val="0"/>
          <w:noProof/>
          <w:szCs w:val="24"/>
          <w:u w:val="single"/>
        </w:rPr>
        <w:t>Par pārvaldes uzdevuma deleģēšanu nodibinājumam “Latvijas Evaņģēliski luteriskās baznīcas Diakonijas centrs”</w:t>
      </w:r>
    </w:p>
    <w:p w:rsidR="00C14C87" w:rsidRPr="00C14C87" w:rsidRDefault="00C14C87" w:rsidP="00C14C87">
      <w:pPr>
        <w:spacing w:before="60" w:line="240" w:lineRule="auto"/>
        <w:jc w:val="both"/>
        <w:rPr>
          <w:rFonts w:eastAsia="Calibri" w:cs="Times New Roman"/>
          <w:szCs w:val="24"/>
        </w:rPr>
      </w:pPr>
      <w:r w:rsidRPr="00C14C87">
        <w:rPr>
          <w:rFonts w:eastAsia="Calibri" w:cs="Times New Roman"/>
          <w:szCs w:val="24"/>
        </w:rPr>
        <w:t xml:space="preserve">ZIŅO: </w:t>
      </w:r>
      <w:r w:rsidRPr="00C14C87">
        <w:rPr>
          <w:rFonts w:eastAsia="Calibri" w:cs="Times New Roman"/>
          <w:noProof/>
          <w:szCs w:val="24"/>
        </w:rPr>
        <w:t>Ilze Kanča</w:t>
      </w:r>
    </w:p>
    <w:p w:rsidR="00132282" w:rsidRPr="00132282" w:rsidRDefault="00132282" w:rsidP="00C14C87">
      <w:pPr>
        <w:spacing w:line="240" w:lineRule="auto"/>
        <w:jc w:val="both"/>
        <w:rPr>
          <w:rFonts w:eastAsia="Calibri" w:cs="Times New Roman"/>
          <w:szCs w:val="24"/>
        </w:rPr>
      </w:pPr>
      <w:r w:rsidRPr="00132282">
        <w:rPr>
          <w:rFonts w:eastAsia="Calibri" w:cs="Times New Roman"/>
          <w:noProof/>
          <w:szCs w:val="24"/>
        </w:rPr>
        <w:t xml:space="preserve">SAGATAVOTĀJS: </w:t>
      </w:r>
      <w:r w:rsidR="00C302C3">
        <w:rPr>
          <w:rFonts w:eastAsia="Calibri" w:cs="Times New Roman"/>
          <w:noProof/>
          <w:szCs w:val="24"/>
        </w:rPr>
        <w:t xml:space="preserve">Ilze Kanča, </w:t>
      </w:r>
      <w:r w:rsidR="00C14C87">
        <w:rPr>
          <w:rFonts w:eastAsia="Calibri" w:cs="Times New Roman"/>
          <w:noProof/>
          <w:szCs w:val="24"/>
        </w:rPr>
        <w:t>Helmuts Pujats</w:t>
      </w:r>
    </w:p>
    <w:p w:rsidR="00BC66C0" w:rsidRDefault="00132282" w:rsidP="00C14C87">
      <w:pPr>
        <w:spacing w:line="240" w:lineRule="auto"/>
        <w:jc w:val="both"/>
        <w:rPr>
          <w:rFonts w:eastAsia="Calibri" w:cs="Times New Roman"/>
          <w:szCs w:val="24"/>
        </w:rPr>
      </w:pPr>
      <w:r w:rsidRPr="00132282">
        <w:rPr>
          <w:rFonts w:eastAsia="Calibri" w:cs="Times New Roman"/>
          <w:szCs w:val="24"/>
        </w:rPr>
        <w:t xml:space="preserve">DEBATĒS PIEDALĀS: </w:t>
      </w:r>
      <w:r w:rsidR="00BC66C0">
        <w:rPr>
          <w:rFonts w:eastAsia="Calibri" w:cs="Times New Roman"/>
          <w:szCs w:val="24"/>
        </w:rPr>
        <w:t xml:space="preserve">Vita </w:t>
      </w:r>
      <w:proofErr w:type="spellStart"/>
      <w:r w:rsidR="00BC66C0">
        <w:rPr>
          <w:rFonts w:eastAsia="Calibri" w:cs="Times New Roman"/>
          <w:szCs w:val="24"/>
        </w:rPr>
        <w:t>Robalte</w:t>
      </w:r>
      <w:proofErr w:type="spellEnd"/>
      <w:r w:rsidR="00BC66C0">
        <w:rPr>
          <w:rFonts w:eastAsia="Calibri" w:cs="Times New Roman"/>
          <w:szCs w:val="24"/>
        </w:rPr>
        <w:t>, Ilze Fārnest</w:t>
      </w:r>
      <w:r w:rsidR="00C14C87">
        <w:rPr>
          <w:rFonts w:eastAsia="Calibri" w:cs="Times New Roman"/>
          <w:szCs w:val="24"/>
        </w:rPr>
        <w:t xml:space="preserve">e, Andris Sakne, Ilze Kanča, Sigita Dišlere, </w:t>
      </w:r>
    </w:p>
    <w:p w:rsidR="00BC66C0" w:rsidRDefault="00BC66C0" w:rsidP="00C14C87">
      <w:pPr>
        <w:spacing w:line="240" w:lineRule="auto"/>
        <w:jc w:val="both"/>
        <w:rPr>
          <w:rFonts w:eastAsia="Calibri" w:cs="Times New Roman"/>
          <w:szCs w:val="24"/>
        </w:rPr>
      </w:pPr>
      <w:r>
        <w:rPr>
          <w:rFonts w:eastAsia="Calibri" w:cs="Times New Roman"/>
          <w:szCs w:val="24"/>
        </w:rPr>
        <w:t>Andris Sakne</w:t>
      </w:r>
      <w:r w:rsidR="00D44FA5">
        <w:rPr>
          <w:rFonts w:eastAsia="Calibri" w:cs="Times New Roman"/>
          <w:szCs w:val="24"/>
        </w:rPr>
        <w:t xml:space="preserve">, Aigars </w:t>
      </w:r>
      <w:proofErr w:type="spellStart"/>
      <w:r w:rsidR="00D44FA5">
        <w:rPr>
          <w:rFonts w:eastAsia="Calibri" w:cs="Times New Roman"/>
          <w:szCs w:val="24"/>
        </w:rPr>
        <w:t>Šķēls</w:t>
      </w:r>
      <w:proofErr w:type="spellEnd"/>
      <w:r w:rsidR="00D44FA5">
        <w:rPr>
          <w:rFonts w:eastAsia="Calibri" w:cs="Times New Roman"/>
          <w:szCs w:val="24"/>
        </w:rPr>
        <w:t>, Sarmīte Melle</w:t>
      </w:r>
    </w:p>
    <w:p w:rsidR="00132282" w:rsidRPr="00132282" w:rsidRDefault="00BC66C0" w:rsidP="00724B3A">
      <w:pPr>
        <w:spacing w:before="60" w:line="240" w:lineRule="auto"/>
        <w:ind w:firstLine="567"/>
        <w:jc w:val="both"/>
        <w:rPr>
          <w:rFonts w:eastAsia="Calibri" w:cs="Times New Roman"/>
          <w:szCs w:val="24"/>
        </w:rPr>
      </w:pPr>
      <w:r>
        <w:rPr>
          <w:rFonts w:eastAsia="Calibri" w:cs="Times New Roman"/>
          <w:szCs w:val="24"/>
        </w:rPr>
        <w:t xml:space="preserve"> </w:t>
      </w:r>
    </w:p>
    <w:p w:rsidR="006121DA" w:rsidRDefault="006121DA" w:rsidP="006121DA">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rsidR="00C14C87" w:rsidRDefault="00C14C87" w:rsidP="00C901B0">
      <w:pPr>
        <w:spacing w:line="240" w:lineRule="auto"/>
        <w:jc w:val="both"/>
        <w:rPr>
          <w:rFonts w:eastAsia="Calibri" w:cs="Times New Roman"/>
          <w:b/>
          <w:i w:val="0"/>
          <w:szCs w:val="24"/>
        </w:rPr>
      </w:pPr>
      <w:r w:rsidRPr="00C14C87">
        <w:rPr>
          <w:rFonts w:eastAsia="Calibri" w:cs="Times New Roman"/>
          <w:b/>
          <w:i w:val="0"/>
          <w:szCs w:val="24"/>
        </w:rPr>
        <w:t xml:space="preserve">Atklāti balsojot: ar 7 balsīm "Par" (Aigars </w:t>
      </w:r>
      <w:proofErr w:type="spellStart"/>
      <w:r w:rsidRPr="00C14C87">
        <w:rPr>
          <w:rFonts w:eastAsia="Calibri" w:cs="Times New Roman"/>
          <w:b/>
          <w:i w:val="0"/>
          <w:szCs w:val="24"/>
        </w:rPr>
        <w:t>Šķēls</w:t>
      </w:r>
      <w:proofErr w:type="spellEnd"/>
      <w:r w:rsidRPr="00C14C87">
        <w:rPr>
          <w:rFonts w:eastAsia="Calibri" w:cs="Times New Roman"/>
          <w:b/>
          <w:i w:val="0"/>
          <w:szCs w:val="24"/>
        </w:rPr>
        <w:t xml:space="preserve">, Aivis Masaļskis, Andris Sakne, Artūrs Čačka, Gatis </w:t>
      </w:r>
      <w:proofErr w:type="spellStart"/>
      <w:r w:rsidRPr="00C14C87">
        <w:rPr>
          <w:rFonts w:eastAsia="Calibri" w:cs="Times New Roman"/>
          <w:b/>
          <w:i w:val="0"/>
          <w:szCs w:val="24"/>
        </w:rPr>
        <w:t>Teilis</w:t>
      </w:r>
      <w:proofErr w:type="spellEnd"/>
      <w:r w:rsidRPr="00C14C87">
        <w:rPr>
          <w:rFonts w:eastAsia="Calibri" w:cs="Times New Roman"/>
          <w:b/>
          <w:i w:val="0"/>
          <w:szCs w:val="24"/>
        </w:rPr>
        <w:t xml:space="preserve">, Kaspars </w:t>
      </w:r>
      <w:proofErr w:type="spellStart"/>
      <w:r w:rsidRPr="00C14C87">
        <w:rPr>
          <w:rFonts w:eastAsia="Calibri" w:cs="Times New Roman"/>
          <w:b/>
          <w:i w:val="0"/>
          <w:szCs w:val="24"/>
        </w:rPr>
        <w:t>Udrass</w:t>
      </w:r>
      <w:proofErr w:type="spellEnd"/>
      <w:r w:rsidRPr="00C14C87">
        <w:rPr>
          <w:rFonts w:eastAsia="Calibri" w:cs="Times New Roman"/>
          <w:b/>
          <w:i w:val="0"/>
          <w:szCs w:val="24"/>
        </w:rPr>
        <w:t xml:space="preserve">, Vita </w:t>
      </w:r>
      <w:proofErr w:type="spellStart"/>
      <w:r w:rsidRPr="00C14C87">
        <w:rPr>
          <w:rFonts w:eastAsia="Calibri" w:cs="Times New Roman"/>
          <w:b/>
          <w:i w:val="0"/>
          <w:szCs w:val="24"/>
        </w:rPr>
        <w:t>Robalte</w:t>
      </w:r>
      <w:proofErr w:type="spellEnd"/>
      <w:r w:rsidRPr="00C14C87">
        <w:rPr>
          <w:rFonts w:eastAsia="Calibri" w:cs="Times New Roman"/>
          <w:b/>
          <w:i w:val="0"/>
          <w:szCs w:val="24"/>
        </w:rPr>
        <w:t>), "Pret" – nav, "Atturas" – nav, Madonas novada pašvaldības domes sociālo un veselības komiteja NOLEMJ:</w:t>
      </w:r>
    </w:p>
    <w:p w:rsidR="00C901B0" w:rsidRDefault="00C901B0" w:rsidP="00C901B0">
      <w:pPr>
        <w:spacing w:line="240" w:lineRule="auto"/>
        <w:jc w:val="both"/>
        <w:rPr>
          <w:rFonts w:eastAsia="Calibri" w:cs="Times New Roman"/>
          <w:b/>
          <w:i w:val="0"/>
          <w:szCs w:val="24"/>
        </w:rPr>
      </w:pPr>
      <w:r>
        <w:rPr>
          <w:rFonts w:eastAsia="Calibri" w:cs="Times New Roman"/>
          <w:b/>
          <w:i w:val="0"/>
          <w:szCs w:val="24"/>
        </w:rPr>
        <w:t>Atbalstīt lēmuma projektu un virzīt izskatīšanai uz finanšu un attīstības komitejas sēdi.</w:t>
      </w:r>
    </w:p>
    <w:p w:rsidR="00C901B0" w:rsidRPr="00832897" w:rsidRDefault="00C901B0" w:rsidP="00C901B0">
      <w:pPr>
        <w:spacing w:line="240" w:lineRule="auto"/>
        <w:jc w:val="both"/>
        <w:rPr>
          <w:rFonts w:eastAsia="Calibri" w:cs="Times New Roman"/>
          <w:i w:val="0"/>
          <w:szCs w:val="24"/>
        </w:rPr>
      </w:pPr>
    </w:p>
    <w:p w:rsidR="00C901B0" w:rsidRDefault="00C901B0" w:rsidP="00C901B0">
      <w:pPr>
        <w:spacing w:line="240" w:lineRule="auto"/>
        <w:rPr>
          <w:rFonts w:eastAsia="Calibri" w:cs="Times New Roman"/>
          <w:b/>
          <w:i w:val="0"/>
          <w:szCs w:val="24"/>
          <w:u w:val="single"/>
        </w:rPr>
      </w:pPr>
      <w:r>
        <w:rPr>
          <w:rFonts w:eastAsia="Calibri" w:cs="Times New Roman"/>
          <w:i w:val="0"/>
          <w:szCs w:val="24"/>
        </w:rPr>
        <w:t>Lēmuma projekts:</w:t>
      </w:r>
    </w:p>
    <w:p w:rsidR="00D44FA5" w:rsidRPr="00D44FA5" w:rsidRDefault="00D44FA5" w:rsidP="00D44FA5">
      <w:pPr>
        <w:spacing w:before="60" w:line="240" w:lineRule="auto"/>
        <w:ind w:firstLine="567"/>
        <w:jc w:val="both"/>
        <w:rPr>
          <w:rFonts w:eastAsia="Calibri" w:cs="Times New Roman"/>
          <w:i w:val="0"/>
          <w:noProof/>
          <w:szCs w:val="24"/>
        </w:rPr>
      </w:pPr>
      <w:r w:rsidRPr="00D44FA5">
        <w:rPr>
          <w:rFonts w:eastAsia="Calibri" w:cs="Times New Roman"/>
          <w:i w:val="0"/>
          <w:noProof/>
          <w:szCs w:val="24"/>
        </w:rPr>
        <w:t>Madonas novada pašvaldības (turpmāk – Pašvaldība)</w:t>
      </w:r>
      <w:r>
        <w:rPr>
          <w:rFonts w:eastAsia="Calibri" w:cs="Times New Roman"/>
          <w:i w:val="0"/>
          <w:noProof/>
          <w:szCs w:val="24"/>
        </w:rPr>
        <w:t xml:space="preserve"> </w:t>
      </w:r>
      <w:r w:rsidRPr="00D44FA5">
        <w:rPr>
          <w:rFonts w:eastAsia="Calibri" w:cs="Times New Roman"/>
          <w:i w:val="0"/>
          <w:noProof/>
          <w:szCs w:val="24"/>
        </w:rPr>
        <w:t>2021.</w:t>
      </w:r>
      <w:r>
        <w:rPr>
          <w:rFonts w:eastAsia="Calibri" w:cs="Times New Roman"/>
          <w:i w:val="0"/>
          <w:noProof/>
          <w:szCs w:val="24"/>
        </w:rPr>
        <w:t xml:space="preserve"> </w:t>
      </w:r>
      <w:r w:rsidRPr="00D44FA5">
        <w:rPr>
          <w:rFonts w:eastAsia="Calibri" w:cs="Times New Roman"/>
          <w:i w:val="0"/>
          <w:noProof/>
          <w:szCs w:val="24"/>
        </w:rPr>
        <w:t>gada 25.</w:t>
      </w:r>
      <w:r>
        <w:rPr>
          <w:rFonts w:eastAsia="Calibri" w:cs="Times New Roman"/>
          <w:i w:val="0"/>
          <w:noProof/>
          <w:szCs w:val="24"/>
        </w:rPr>
        <w:t xml:space="preserve"> </w:t>
      </w:r>
      <w:r w:rsidRPr="00D44FA5">
        <w:rPr>
          <w:rFonts w:eastAsia="Calibri" w:cs="Times New Roman"/>
          <w:i w:val="0"/>
          <w:noProof/>
          <w:szCs w:val="24"/>
        </w:rPr>
        <w:t>novembra saistošajos noteikumos Nr.</w:t>
      </w:r>
      <w:r>
        <w:rPr>
          <w:rFonts w:eastAsia="Calibri" w:cs="Times New Roman"/>
          <w:i w:val="0"/>
          <w:noProof/>
          <w:szCs w:val="24"/>
        </w:rPr>
        <w:t xml:space="preserve"> </w:t>
      </w:r>
      <w:r w:rsidRPr="00D44FA5">
        <w:rPr>
          <w:rFonts w:eastAsia="Calibri" w:cs="Times New Roman"/>
          <w:i w:val="0"/>
          <w:noProof/>
          <w:szCs w:val="24"/>
        </w:rPr>
        <w:t>19 “Par sociālajiem pakalpojumiem Madonas novadā” (turpmāk - saistošie noteikumi) 5.</w:t>
      </w:r>
      <w:r>
        <w:rPr>
          <w:rFonts w:eastAsia="Calibri" w:cs="Times New Roman"/>
          <w:i w:val="0"/>
          <w:noProof/>
          <w:szCs w:val="24"/>
        </w:rPr>
        <w:t xml:space="preserve"> </w:t>
      </w:r>
      <w:r w:rsidRPr="00D44FA5">
        <w:rPr>
          <w:rFonts w:eastAsia="Calibri" w:cs="Times New Roman"/>
          <w:i w:val="0"/>
          <w:noProof/>
          <w:szCs w:val="24"/>
        </w:rPr>
        <w:t xml:space="preserve">punktā noteikti sociālie pakalpojumi, ko sniedz Madonas novada pašvaldība. </w:t>
      </w:r>
    </w:p>
    <w:p w:rsidR="00D44FA5" w:rsidRPr="00D44FA5" w:rsidRDefault="00D44FA5" w:rsidP="00D44FA5">
      <w:pPr>
        <w:spacing w:before="60" w:line="240" w:lineRule="auto"/>
        <w:ind w:firstLine="567"/>
        <w:jc w:val="both"/>
        <w:rPr>
          <w:rFonts w:eastAsia="Calibri" w:cs="Times New Roman"/>
          <w:i w:val="0"/>
          <w:noProof/>
          <w:szCs w:val="24"/>
        </w:rPr>
      </w:pPr>
      <w:r w:rsidRPr="00D44FA5">
        <w:rPr>
          <w:rFonts w:eastAsia="Calibri" w:cs="Times New Roman"/>
          <w:i w:val="0"/>
          <w:noProof/>
          <w:szCs w:val="24"/>
        </w:rPr>
        <w:t>Pašvaldības un nodibinājuma “Latvijas Evaņģēliski luteriskās Baznīcas Diakonijas centrs”, vienotais reģistrācijas Nr.40003203458 (turpmāk – Nodibinājums) deleģēšanas līgums par pārvaldes uzdevuma – sociālā atbalsta un sociālās rehabilitācijas pakalpojuma sniegšana pilngadīgām personām dienas centrā; sociālās aprūpes, sociālā atbalsta un rehabilitācijas pakalpojuma sniegšana pilngadīgām personām ar garīga rakstura traucējumiem dienas aprūpes centrā; sociālā atbalsta pakalpojuma sniegšana grūtniecēm un jaunajām māmiņām ar bērniem krīzes situācijā atbalsta centrā ar īslaicīgas izmitināšanas iespējām; zupas virtuves pakalpojuma sniegšana; higiēnas pakalpojuma sniegšana, noslēgts no 2022.</w:t>
      </w:r>
      <w:r>
        <w:rPr>
          <w:rFonts w:eastAsia="Calibri" w:cs="Times New Roman"/>
          <w:i w:val="0"/>
          <w:noProof/>
          <w:szCs w:val="24"/>
        </w:rPr>
        <w:t xml:space="preserve"> </w:t>
      </w:r>
      <w:r w:rsidRPr="00D44FA5">
        <w:rPr>
          <w:rFonts w:eastAsia="Calibri" w:cs="Times New Roman"/>
          <w:i w:val="0"/>
          <w:noProof/>
          <w:szCs w:val="24"/>
        </w:rPr>
        <w:t>gada 1.</w:t>
      </w:r>
      <w:r>
        <w:rPr>
          <w:rFonts w:eastAsia="Calibri" w:cs="Times New Roman"/>
          <w:i w:val="0"/>
          <w:noProof/>
          <w:szCs w:val="24"/>
        </w:rPr>
        <w:t xml:space="preserve"> </w:t>
      </w:r>
      <w:r w:rsidRPr="00D44FA5">
        <w:rPr>
          <w:rFonts w:eastAsia="Calibri" w:cs="Times New Roman"/>
          <w:i w:val="0"/>
          <w:noProof/>
          <w:szCs w:val="24"/>
        </w:rPr>
        <w:t>jūnija līdz 2023.</w:t>
      </w:r>
      <w:r>
        <w:rPr>
          <w:rFonts w:eastAsia="Calibri" w:cs="Times New Roman"/>
          <w:i w:val="0"/>
          <w:noProof/>
          <w:szCs w:val="24"/>
        </w:rPr>
        <w:t xml:space="preserve"> </w:t>
      </w:r>
      <w:r w:rsidRPr="00D44FA5">
        <w:rPr>
          <w:rFonts w:eastAsia="Calibri" w:cs="Times New Roman"/>
          <w:i w:val="0"/>
          <w:noProof/>
          <w:szCs w:val="24"/>
        </w:rPr>
        <w:t>gada 31.</w:t>
      </w:r>
      <w:r>
        <w:rPr>
          <w:rFonts w:eastAsia="Calibri" w:cs="Times New Roman"/>
          <w:i w:val="0"/>
          <w:noProof/>
          <w:szCs w:val="24"/>
        </w:rPr>
        <w:t xml:space="preserve"> </w:t>
      </w:r>
      <w:r w:rsidRPr="00D44FA5">
        <w:rPr>
          <w:rFonts w:eastAsia="Calibri" w:cs="Times New Roman"/>
          <w:i w:val="0"/>
          <w:noProof/>
          <w:szCs w:val="24"/>
        </w:rPr>
        <w:t>maijam.</w:t>
      </w:r>
    </w:p>
    <w:p w:rsidR="00D44FA5" w:rsidRPr="00D44FA5" w:rsidRDefault="00D44FA5" w:rsidP="00D44FA5">
      <w:pPr>
        <w:spacing w:before="60" w:line="240" w:lineRule="auto"/>
        <w:ind w:firstLine="567"/>
        <w:jc w:val="both"/>
        <w:rPr>
          <w:rFonts w:eastAsia="Calibri" w:cs="Times New Roman"/>
          <w:i w:val="0"/>
          <w:noProof/>
          <w:szCs w:val="24"/>
        </w:rPr>
      </w:pPr>
      <w:r w:rsidRPr="00D44FA5">
        <w:rPr>
          <w:rFonts w:eastAsia="Calibri" w:cs="Times New Roman"/>
          <w:i w:val="0"/>
          <w:noProof/>
          <w:szCs w:val="24"/>
        </w:rPr>
        <w:t xml:space="preserve">Pašvaldību likuma 4. panta pirmās daļas 9. punktā norādīta viena no pašvaldības autonomajām funkcijām – nodrošināt iedzīvotājiem atbalstu sociālo problēmu risināšanā, kā </w:t>
      </w:r>
      <w:r w:rsidRPr="00D44FA5">
        <w:rPr>
          <w:rFonts w:eastAsia="Calibri" w:cs="Times New Roman"/>
          <w:i w:val="0"/>
          <w:noProof/>
          <w:szCs w:val="24"/>
        </w:rPr>
        <w:lastRenderedPageBreak/>
        <w:t xml:space="preserve">arī saņemt sociālo palīdzību un sociālos pakalpojumus. Pašvaldību likuma 4. panta otrajā daļā noteikts, ka pašvaldība autonomās funkcijas pilda atbilstoši ārējiem normatīvajiem aktiem un noslēgtajiem publisko tiesību līgumiem. Pašvaldību likuma 4. panta trešajā daļā noteikts, ka autonomo funkciju izpildi atbilstoši savai kompetencei organizē un par to atbild pašvaldība. Pašvaldību likuma 4. panta ceturtajā daļā norādīts, ka autonomo funkciju izpildi finansē no pašvaldības budžeta, ja likumā nav noteikt citādi. 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w:t>
      </w:r>
    </w:p>
    <w:p w:rsidR="00D44FA5" w:rsidRPr="00D44FA5" w:rsidRDefault="00D44FA5" w:rsidP="00D44FA5">
      <w:pPr>
        <w:spacing w:before="60" w:line="240" w:lineRule="auto"/>
        <w:ind w:firstLine="567"/>
        <w:jc w:val="both"/>
        <w:rPr>
          <w:rFonts w:eastAsia="Calibri" w:cs="Times New Roman"/>
          <w:i w:val="0"/>
          <w:noProof/>
          <w:szCs w:val="24"/>
        </w:rPr>
      </w:pPr>
      <w:r w:rsidRPr="00D44FA5">
        <w:rPr>
          <w:rFonts w:eastAsia="Calibri" w:cs="Times New Roman"/>
          <w:i w:val="0"/>
          <w:noProof/>
          <w:szCs w:val="24"/>
        </w:rPr>
        <w:t>Saistošajos noteikumos ir paredzēts, ka pašvaldība sniedz arī šādus sociālos pakalpojumus: Dienas centra pakalpojums pilngadīgām personām, Dienas aprūpes centra pakalpojums pilngadīgām personām ar garīga rakstura traucējumiem, Higiēnas pakalpojums, Zupas virtuves pakalpojums, Atbalsta centra pakalpojums un Atbalsta un/vai izglītojošās grupas pakalpojums (turpmāk – sociālie pakalpojumi). Saistošajos noteikumos pašvaldība paredzējusi, ka sociālos pakalpojumus persona var saņemt pie pakalpojuma sniedzēja, ar kuru pašvaldība noslēgusi līgumu. Pašvaldības sociālajam dienestam, lai varētu sniegt šādus pakalpojumus, būtu jāveido jaunas amata vietas un jāpiesaista speciālisti. Pašvaldībai jaunu amata vietu radīšana, kvalificētu speciālistu piesaistīšana nebūs efektīva, tas palielinātu tikai administratīvo slogu, jo pārvaldes uzdevumā ietilpstošie sociālie pakalpojumi nav jāsniedz katru dienu, līdz ar to darbiniekam vienā iestādē nebūs pilna laika darbs, kas dara sarežģītu kvalificētu darbinieku piesaistīšanu.</w:t>
      </w:r>
    </w:p>
    <w:p w:rsidR="00D44FA5" w:rsidRPr="00D44FA5" w:rsidRDefault="00D44FA5" w:rsidP="00D44FA5">
      <w:pPr>
        <w:spacing w:before="60" w:line="240" w:lineRule="auto"/>
        <w:ind w:firstLine="567"/>
        <w:jc w:val="both"/>
        <w:rPr>
          <w:rFonts w:eastAsia="Calibri" w:cs="Times New Roman"/>
          <w:i w:val="0"/>
          <w:noProof/>
          <w:szCs w:val="24"/>
        </w:rPr>
      </w:pPr>
      <w:r w:rsidRPr="00D44FA5">
        <w:rPr>
          <w:rFonts w:eastAsia="Calibri" w:cs="Times New Roman"/>
          <w:i w:val="0"/>
          <w:noProof/>
          <w:szCs w:val="24"/>
        </w:rPr>
        <w:t>Valsts pārvaldes iekārtas likuma 40. panta pirmajā daļā paredzēts, ka publiska persona var deleģēt privātpersonai pārvaldes uzdevumu, ja tā attiecīgo uzdevumu var veikt efektīvāk.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p>
    <w:p w:rsidR="00D44FA5" w:rsidRPr="00D44FA5" w:rsidRDefault="00D44FA5" w:rsidP="00D44FA5">
      <w:pPr>
        <w:spacing w:before="60" w:line="240" w:lineRule="auto"/>
        <w:ind w:firstLine="567"/>
        <w:jc w:val="both"/>
        <w:rPr>
          <w:rFonts w:eastAsia="Calibri" w:cs="Times New Roman"/>
          <w:i w:val="0"/>
          <w:noProof/>
          <w:szCs w:val="24"/>
        </w:rPr>
      </w:pPr>
      <w:r w:rsidRPr="00D44FA5">
        <w:rPr>
          <w:rFonts w:eastAsia="Calibri" w:cs="Times New Roman"/>
          <w:i w:val="0"/>
          <w:noProof/>
          <w:szCs w:val="24"/>
        </w:rPr>
        <w:t>Nodibinājums „LELB Diakonijas centrs” ir dibināts 1994. gadā</w:t>
      </w:r>
      <w:r w:rsidR="00A95FE1">
        <w:rPr>
          <w:rFonts w:eastAsia="Calibri" w:cs="Times New Roman"/>
          <w:i w:val="0"/>
          <w:noProof/>
          <w:szCs w:val="24"/>
        </w:rPr>
        <w:t>.</w:t>
      </w:r>
      <w:r w:rsidRPr="00D44FA5">
        <w:rPr>
          <w:rFonts w:eastAsia="Calibri" w:cs="Times New Roman"/>
          <w:i w:val="0"/>
          <w:noProof/>
          <w:szCs w:val="24"/>
        </w:rPr>
        <w:t xml:space="preserve"> </w:t>
      </w:r>
      <w:r w:rsidR="00A95FE1">
        <w:rPr>
          <w:rFonts w:eastAsia="Calibri" w:cs="Times New Roman"/>
          <w:i w:val="0"/>
          <w:noProof/>
          <w:szCs w:val="24"/>
        </w:rPr>
        <w:t>L</w:t>
      </w:r>
      <w:r w:rsidRPr="00D44FA5">
        <w:rPr>
          <w:rFonts w:eastAsia="Calibri" w:cs="Times New Roman"/>
          <w:i w:val="0"/>
          <w:noProof/>
          <w:szCs w:val="24"/>
        </w:rPr>
        <w:t>ai uzsāktu diakonijas darbu</w:t>
      </w:r>
      <w:r w:rsidR="00A95FE1">
        <w:rPr>
          <w:rFonts w:eastAsia="Calibri" w:cs="Times New Roman"/>
          <w:i w:val="0"/>
          <w:noProof/>
          <w:szCs w:val="24"/>
        </w:rPr>
        <w:t>,</w:t>
      </w:r>
      <w:r w:rsidRPr="00D44FA5">
        <w:rPr>
          <w:rFonts w:eastAsia="Calibri" w:cs="Times New Roman"/>
          <w:i w:val="0"/>
          <w:noProof/>
          <w:szCs w:val="24"/>
        </w:rPr>
        <w:t xml:space="preserve"> Latvijā. Diakonijas centrs izstrādā un īsteno dažādus sociālos projektus (Zupas virtuves, Praktisko palīdzību, Kristīgo uzticības tālruni, Atbalsta centrus bērniem un ģimenēm u.c.), organizē apmācības brīvprātīgajiem un diakonijas darba vadītājiem, konsultē, atbalsta un koordinē diakonijas projektus draudzēs.</w:t>
      </w:r>
    </w:p>
    <w:p w:rsidR="00D44FA5" w:rsidRPr="00D44FA5" w:rsidRDefault="00D44FA5" w:rsidP="00D44FA5">
      <w:pPr>
        <w:spacing w:before="60" w:line="240" w:lineRule="auto"/>
        <w:ind w:firstLine="567"/>
        <w:jc w:val="both"/>
        <w:rPr>
          <w:rFonts w:eastAsia="Calibri" w:cs="Times New Roman"/>
          <w:i w:val="0"/>
          <w:noProof/>
          <w:szCs w:val="24"/>
        </w:rPr>
      </w:pPr>
      <w:r w:rsidRPr="00D44FA5">
        <w:rPr>
          <w:rFonts w:eastAsia="Calibri" w:cs="Times New Roman"/>
          <w:i w:val="0"/>
          <w:noProof/>
          <w:szCs w:val="24"/>
        </w:rPr>
        <w:t>Nodibinājums, veicot deleģēto pārvaldes uzdevumu, ir to darījis ar kvalificētiem speciālistiem, Pašvaldība ir vērtējusi Nodibinājuma sniegto pakalpojumu, pēc pakalpojuma saņēmēju atsauksmēm, iesniegtās atsauksmes ir bijušas pozitīvas, sociālais dienests nav saņēmis nevienu pamatotu pakalpojuma saņēmēja sūdzību. Nodibinājums ir reģistrēts Sociālo pakalpojumu sniedzēju reģistrā, tam ir piešķirts sabiedriskā labuma organizācijas statuss,. Nodibinājumam ir vairāki centri valstī, kuros ikviens cilvēks ir  ieaicināts neatkarīgi no to piederības kādai sociālajai vai etniskajai grupai, izglītības,  veselības vai finansiālās situācijas, vai jebkurām citām pazīmēm. Nodibinājumam ir daudzu gadu pieredze sociālo pakalpojumu sniegšanā un vismaz 5 gadu pieredze darbā ar personām ar garīga rakstura traucējumiem. Nodibinājumam ir nepieciešamie kvalificētie speciālisti, kas nodrošina sociālos pakalpojumus gan dienas aprūpes centrā, nodrošinot sociālo pakalpojumu pilngadīgām personām ar garīga rakstura traucējumiem, gan dienas centrā, nodrošinot sociālo pakalpojumu pilngadīgām personām, gan nodrošinot sociālās funkcionēšanas spēju atjaunošanas pakalpojumu grūtniecēm, sievietēm ar bērniem krīzes situācijā atbalsta centrā, sociālo darba speciālistu darba pieredze vidēji ir no 6</w:t>
      </w:r>
      <w:r>
        <w:rPr>
          <w:rFonts w:eastAsia="Calibri" w:cs="Times New Roman"/>
          <w:i w:val="0"/>
          <w:noProof/>
          <w:szCs w:val="24"/>
        </w:rPr>
        <w:t>–</w:t>
      </w:r>
      <w:r w:rsidRPr="00D44FA5">
        <w:rPr>
          <w:rFonts w:eastAsia="Calibri" w:cs="Times New Roman"/>
          <w:i w:val="0"/>
          <w:noProof/>
          <w:szCs w:val="24"/>
        </w:rPr>
        <w:t xml:space="preserve">10 gadiem. Nodibinājuma kopienas centrs "Baltā ūdensroze" reģistrēts sociālo pakalpojumu sniedzēju reģistrā 2018. gadā kā dienas centra pakalpojumu sniedzējs Madonā, paredzot pakalpojumu pensijas vecuma personām, jaunajām māmiņām, ģimenēm krīzes situācijā, personām ar funkcionāliem traucējumiem, 2020. gadā reģistrēts kā dienas aprūpes centra pakalpojuma sniedzējs personām ar garīga rakstura traucējumiem Madonā. Nodibinājuma kopienas centra "Baltā ūdensroze" filiāle dienas aprūpes centrs </w:t>
      </w:r>
      <w:r w:rsidRPr="00D44FA5">
        <w:rPr>
          <w:rFonts w:eastAsia="Calibri" w:cs="Times New Roman"/>
          <w:i w:val="0"/>
          <w:noProof/>
          <w:szCs w:val="24"/>
        </w:rPr>
        <w:lastRenderedPageBreak/>
        <w:t>"Eglāji" reģistrēts sociālo pakalpojumu sniedzēju reģistrā kā dienas aprūpes centra pakalpojumu sniedzējs personām ar garīga rakstura traucējumiem, nodibinājuma kopienas centra "Baltā ūdensroze" filiāle dienas aprūpes centrs "Veseta" reģistrēts sociālo pakalpojumu sniedzēju reģistrā kā dienas aprūpes centra pakalpojumu sniedzējs personām ar garīga rakstura traucējumiem.</w:t>
      </w:r>
    </w:p>
    <w:p w:rsidR="00D44FA5" w:rsidRPr="00D44FA5" w:rsidRDefault="00D44FA5" w:rsidP="00D44FA5">
      <w:pPr>
        <w:spacing w:before="60" w:line="240" w:lineRule="auto"/>
        <w:ind w:firstLine="567"/>
        <w:jc w:val="both"/>
        <w:rPr>
          <w:rFonts w:eastAsia="Calibri" w:cs="Times New Roman"/>
          <w:i w:val="0"/>
          <w:noProof/>
          <w:szCs w:val="24"/>
        </w:rPr>
      </w:pPr>
      <w:r w:rsidRPr="00D44FA5">
        <w:rPr>
          <w:rFonts w:eastAsia="Calibri" w:cs="Times New Roman"/>
          <w:i w:val="0"/>
          <w:noProof/>
          <w:szCs w:val="24"/>
        </w:rPr>
        <w:t>Pašvaldībai lietderīgāk un efektīvāk ir deleģēt pārvaldes uzdevumu – nodrošināt sociālos pakalpojumus nodibinājumam arī turpmāk.</w:t>
      </w:r>
    </w:p>
    <w:p w:rsidR="00D44FA5" w:rsidRPr="00D44FA5" w:rsidRDefault="00D44FA5" w:rsidP="00D44FA5">
      <w:pPr>
        <w:spacing w:before="60" w:line="240" w:lineRule="auto"/>
        <w:ind w:firstLine="567"/>
        <w:jc w:val="both"/>
        <w:rPr>
          <w:rFonts w:eastAsia="Calibri" w:cs="Times New Roman"/>
          <w:i w:val="0"/>
          <w:noProof/>
          <w:szCs w:val="24"/>
        </w:rPr>
      </w:pPr>
      <w:r w:rsidRPr="00D44FA5">
        <w:rPr>
          <w:rFonts w:eastAsia="Calibri" w:cs="Times New Roman"/>
          <w:i w:val="0"/>
          <w:noProof/>
          <w:szCs w:val="24"/>
        </w:rPr>
        <w:t>Pašvaldība īsteno projektu “Vidzeme iekļauj”(projekta identifikācijas Nr. 9.2.2.1/15/I/003), tā ietvaros nepieciešams nodrošināt dienas aprūpes centra pakalpojumu pilngadīgām personām ar garīga rakstura traucējumiem Madonā, Indrānu pagasta “Eglājos” un Jaunkalsnavā.</w:t>
      </w:r>
    </w:p>
    <w:p w:rsidR="00D44FA5" w:rsidRPr="00D44FA5" w:rsidRDefault="00D44FA5" w:rsidP="00D44FA5">
      <w:pPr>
        <w:spacing w:before="60" w:line="240" w:lineRule="auto"/>
        <w:ind w:firstLine="567"/>
        <w:jc w:val="both"/>
        <w:rPr>
          <w:rFonts w:eastAsia="Calibri" w:cs="Times New Roman"/>
          <w:i w:val="0"/>
          <w:noProof/>
          <w:szCs w:val="24"/>
        </w:rPr>
      </w:pPr>
      <w:r w:rsidRPr="00D44FA5">
        <w:rPr>
          <w:rFonts w:eastAsia="Calibri" w:cs="Times New Roman"/>
          <w:i w:val="0"/>
          <w:noProof/>
          <w:szCs w:val="24"/>
        </w:rPr>
        <w:t xml:space="preserve">Nodibinājums līdz šim deleģēto pārvaldes uzdevumu ir sniedzis kvalitatīvi, pašvaldībai būtu lietderīgi deleģēt pārvaldes uzdevumu - nodrošināt sociālās aprūpes, sociālā atbalsta un rehabilitācijas pakalpojuma sniegšanu (dienas centra pakalpojumu, dienas aprūpes centra pakalpojumu pilngadīgām personām ar garīga rakstura traucējumiem, atbalsta centra pakalpojumu, zupas virtuves pakalpojumu, higiēnas pakalpojumu) nodibinājumam arī turpmāk. Nodibinājums ir reģistrēts Sociālo pakalpojumu sniedzēju reģistrā. Nodibinājumam ir nepieciešamie kvalificētie speciālisti, kas nodrošina sociālos pakalpojumus gan dienas aprūpes centrā, gan dienas centrā, kas nodrošina sociālos pakalpojumu pilngadīgām personām, pilngadīgām personām ar garīga rakstura traucējumiem, sociālās funkcionēšanas spēju atjaunošanas pakalpojumu grūtniecēm, sievietēm ar bērniem krīzes situācijā. </w:t>
      </w:r>
    </w:p>
    <w:p w:rsidR="00B61050" w:rsidRDefault="00D44FA5" w:rsidP="00D44FA5">
      <w:pPr>
        <w:spacing w:before="60" w:line="240" w:lineRule="auto"/>
        <w:ind w:firstLine="567"/>
        <w:jc w:val="both"/>
        <w:rPr>
          <w:rFonts w:eastAsia="Calibri" w:cs="Times New Roman"/>
          <w:b/>
          <w:i w:val="0"/>
          <w:szCs w:val="24"/>
        </w:rPr>
      </w:pPr>
      <w:r w:rsidRPr="00D44FA5">
        <w:rPr>
          <w:rFonts w:eastAsia="Calibri" w:cs="Times New Roman"/>
          <w:i w:val="0"/>
          <w:noProof/>
          <w:szCs w:val="24"/>
        </w:rPr>
        <w:tab/>
        <w:t>Pamatojoties uz informāciju par Nodibinājumam deleģēto pārvaldes uzdevumu: nodrošināt sociālā atbalsta un sociālās rehabilitācijas pakalpojuma sniegšana pilngadīgām personām dienas centrā; sociālās aprūpes, sociālā atbalsta un rehabilitācijas pakalpojuma sniegšana pilngadīgām personām ar garīga rakstura traucējumiem dienas aprūpes centrā; sociālā atbalsta pakalpojuma sniegšana grūtniecēm un jaunajām māmiņām ar bērniem krīzes situācijā atbalsta centrā ar īslaicīgas izmitināšanas iespējām; zupas virtuves pakalpojuma sniegšana; higiēnas pakalpojuma sniegšana, Nodibinājuma veiktā pārvaldes uzdevuma kvalitāti, ņemot vērā uzdevuma veikšanas lietderību un efektivitāti, pamatojoties uz Valsts pārvaldes iekārtas likuma 40. panta pirmo daļu, Pašvaldību likuma 4. panta pirmās daļas 9. punktu, 7. pantu, ņemot vērā Madonas novada pašvaldības 2021. gada 25. novembra saistošo noteikumu Nr. 19 “Par sociālajiem pakalpojumiem Madonas novadā”,</w:t>
      </w:r>
      <w:r w:rsidR="00C901B0">
        <w:rPr>
          <w:rFonts w:eastAsia="Calibri" w:cs="Times New Roman"/>
          <w:i w:val="0"/>
          <w:noProof/>
          <w:szCs w:val="24"/>
        </w:rPr>
        <w:t>atklāti balsojot: PAR - ___, PRET - ___, ATTURAS - ___, Madonas novada pašvaldības dome NOLEMJ:</w:t>
      </w:r>
    </w:p>
    <w:p w:rsidR="00C901B0" w:rsidRPr="00C901B0" w:rsidRDefault="00C901B0" w:rsidP="00C901B0">
      <w:pPr>
        <w:spacing w:before="60" w:line="240" w:lineRule="auto"/>
        <w:ind w:firstLine="567"/>
        <w:jc w:val="both"/>
        <w:rPr>
          <w:rFonts w:eastAsia="Calibri" w:cs="Times New Roman"/>
          <w:b/>
          <w:i w:val="0"/>
          <w:szCs w:val="24"/>
        </w:rPr>
      </w:pPr>
    </w:p>
    <w:p w:rsidR="00D44FA5" w:rsidRPr="00D44FA5" w:rsidRDefault="00D44FA5" w:rsidP="00D44FA5">
      <w:pPr>
        <w:spacing w:before="60" w:line="240" w:lineRule="auto"/>
        <w:ind w:left="284" w:hanging="284"/>
        <w:jc w:val="both"/>
        <w:rPr>
          <w:rFonts w:eastAsia="Calibri" w:cs="Times New Roman"/>
          <w:i w:val="0"/>
          <w:szCs w:val="24"/>
        </w:rPr>
      </w:pPr>
      <w:r w:rsidRPr="00D44FA5">
        <w:rPr>
          <w:rFonts w:eastAsia="Calibri" w:cs="Times New Roman"/>
          <w:i w:val="0"/>
          <w:noProof/>
          <w:szCs w:val="24"/>
        </w:rPr>
        <w:t>1. Deleģēt nodibinājumam “Latvijas Evaņģēliski luteriskās baznīcas Diakonijas centrs”, pārvaldes uzdevumus – dienas centra pakalpojumu pilngadīgām personām, dienas aprūpes centra pakalpojumu pilngadīgām personām ar garīga rakstura traucējumiem, atbalsta centra pakalpojumu, zupas virtuves pakalpojumu, higiēnas pakalpojumu.</w:t>
      </w:r>
    </w:p>
    <w:p w:rsidR="00D44FA5" w:rsidRPr="00D44FA5" w:rsidRDefault="00D44FA5" w:rsidP="00D44FA5">
      <w:pPr>
        <w:spacing w:before="60" w:line="240" w:lineRule="auto"/>
        <w:ind w:left="284" w:hanging="284"/>
        <w:jc w:val="both"/>
        <w:rPr>
          <w:rFonts w:eastAsia="Calibri" w:cs="Times New Roman"/>
          <w:i w:val="0"/>
          <w:szCs w:val="24"/>
        </w:rPr>
      </w:pPr>
      <w:r w:rsidRPr="00D44FA5">
        <w:rPr>
          <w:rFonts w:eastAsia="Calibri" w:cs="Times New Roman"/>
          <w:i w:val="0"/>
          <w:noProof/>
          <w:szCs w:val="24"/>
        </w:rPr>
        <w:t>2. Noslēgt starp Madonas novada pašvaldību un nodibinājumu “Latvijas Evaņģēliski luteriskās baznīcas Diakonijas centrs” deleģēšanas līgumu, nosakot ka pārvaldes uzdevumu nodrošina  no 2023. gada 1. jūnija līdz 2025. gada 31.</w:t>
      </w:r>
      <w:r>
        <w:rPr>
          <w:rFonts w:eastAsia="Calibri" w:cs="Times New Roman"/>
          <w:i w:val="0"/>
          <w:noProof/>
          <w:szCs w:val="24"/>
        </w:rPr>
        <w:t xml:space="preserve"> </w:t>
      </w:r>
      <w:r w:rsidRPr="00D44FA5">
        <w:rPr>
          <w:rFonts w:eastAsia="Calibri" w:cs="Times New Roman"/>
          <w:i w:val="0"/>
          <w:noProof/>
          <w:szCs w:val="24"/>
        </w:rPr>
        <w:t>maijam.</w:t>
      </w:r>
    </w:p>
    <w:p w:rsidR="00D44FA5" w:rsidRPr="00D44FA5" w:rsidRDefault="00D44FA5" w:rsidP="00D44FA5">
      <w:pPr>
        <w:spacing w:before="60" w:line="240" w:lineRule="auto"/>
        <w:ind w:left="284" w:hanging="284"/>
        <w:jc w:val="both"/>
        <w:rPr>
          <w:rFonts w:eastAsia="Calibri" w:cs="Times New Roman"/>
          <w:i w:val="0"/>
          <w:szCs w:val="24"/>
        </w:rPr>
      </w:pPr>
      <w:r w:rsidRPr="00D44FA5">
        <w:rPr>
          <w:rFonts w:eastAsia="Calibri" w:cs="Times New Roman"/>
          <w:i w:val="0"/>
          <w:noProof/>
          <w:szCs w:val="24"/>
        </w:rPr>
        <w:t>3. Apstiprināt deleģēšanas līgumu (pielikums).</w:t>
      </w:r>
    </w:p>
    <w:p w:rsidR="00D44FA5" w:rsidRPr="00D44FA5" w:rsidRDefault="00D44FA5" w:rsidP="00D44FA5">
      <w:pPr>
        <w:spacing w:before="60" w:line="240" w:lineRule="auto"/>
        <w:ind w:left="284" w:hanging="284"/>
        <w:jc w:val="both"/>
        <w:rPr>
          <w:rFonts w:eastAsia="Calibri" w:cs="Times New Roman"/>
          <w:i w:val="0"/>
          <w:szCs w:val="24"/>
        </w:rPr>
      </w:pPr>
      <w:r w:rsidRPr="00D44FA5">
        <w:rPr>
          <w:rFonts w:eastAsia="Calibri" w:cs="Times New Roman"/>
          <w:i w:val="0"/>
          <w:noProof/>
          <w:szCs w:val="24"/>
        </w:rPr>
        <w:t xml:space="preserve">4. Pašvaldības Lietvedības nodaļai šo lēmumu nosūtīt Vides aizsardzības un reģionālas attīstības ministrijai. </w:t>
      </w:r>
    </w:p>
    <w:p w:rsidR="00D44FA5" w:rsidRPr="00D44FA5" w:rsidRDefault="00D44FA5" w:rsidP="00D44FA5">
      <w:pPr>
        <w:spacing w:before="60" w:line="240" w:lineRule="auto"/>
        <w:ind w:left="284" w:hanging="284"/>
        <w:jc w:val="both"/>
        <w:rPr>
          <w:rFonts w:eastAsia="Calibri" w:cs="Times New Roman"/>
          <w:i w:val="0"/>
          <w:szCs w:val="24"/>
        </w:rPr>
      </w:pPr>
      <w:r w:rsidRPr="00D44FA5">
        <w:rPr>
          <w:rFonts w:eastAsia="Calibri" w:cs="Times New Roman"/>
          <w:i w:val="0"/>
          <w:noProof/>
          <w:szCs w:val="24"/>
        </w:rPr>
        <w:t xml:space="preserve">5. Lēmuma izpildi kontrolēt pašvaldības izpilddirektoram. </w:t>
      </w:r>
    </w:p>
    <w:p w:rsidR="00D44FA5" w:rsidRPr="00D44FA5" w:rsidRDefault="00D44FA5" w:rsidP="00D44FA5">
      <w:pPr>
        <w:spacing w:before="60" w:line="240" w:lineRule="auto"/>
        <w:ind w:left="284" w:hanging="284"/>
        <w:jc w:val="both"/>
        <w:rPr>
          <w:rFonts w:eastAsia="Calibri" w:cs="Times New Roman"/>
          <w:i w:val="0"/>
          <w:szCs w:val="24"/>
        </w:rPr>
      </w:pPr>
    </w:p>
    <w:p w:rsidR="007D1C46" w:rsidRPr="00E07B4F" w:rsidRDefault="00D44FA5" w:rsidP="00D44FA5">
      <w:pPr>
        <w:spacing w:before="60" w:line="276" w:lineRule="auto"/>
        <w:ind w:firstLine="567"/>
        <w:jc w:val="both"/>
        <w:rPr>
          <w:rFonts w:eastAsia="Calibri" w:cs="Times New Roman"/>
          <w:noProof/>
          <w:szCs w:val="24"/>
        </w:rPr>
      </w:pPr>
      <w:r w:rsidRPr="00E07B4F">
        <w:rPr>
          <w:rFonts w:eastAsia="Calibri" w:cs="Times New Roman"/>
          <w:noProof/>
          <w:szCs w:val="24"/>
        </w:rPr>
        <w:t>Pielikumā: Deleģēšanas līguma projekts.</w:t>
      </w:r>
    </w:p>
    <w:p w:rsidR="00D44FA5" w:rsidRDefault="00D44FA5" w:rsidP="00D44FA5">
      <w:pPr>
        <w:spacing w:before="60" w:line="276" w:lineRule="auto"/>
        <w:ind w:firstLine="567"/>
        <w:jc w:val="both"/>
        <w:rPr>
          <w:rFonts w:eastAsia="Calibri" w:cs="Times New Roman"/>
          <w:i w:val="0"/>
          <w:szCs w:val="24"/>
        </w:rPr>
      </w:pPr>
    </w:p>
    <w:p w:rsidR="00076B43" w:rsidRPr="00076B43" w:rsidRDefault="00076B43" w:rsidP="00076B43">
      <w:pPr>
        <w:spacing w:line="240" w:lineRule="auto"/>
        <w:jc w:val="both"/>
        <w:rPr>
          <w:rFonts w:eastAsia="Calibri" w:cs="Times New Roman"/>
          <w:b/>
          <w:szCs w:val="24"/>
          <w:u w:val="single"/>
        </w:rPr>
      </w:pPr>
      <w:r w:rsidRPr="00076B43">
        <w:rPr>
          <w:rFonts w:eastAsia="Calibri" w:cs="Times New Roman"/>
          <w:b/>
          <w:i w:val="0"/>
          <w:noProof/>
          <w:szCs w:val="24"/>
          <w:u w:val="single"/>
        </w:rPr>
        <w:t>3</w:t>
      </w:r>
      <w:r w:rsidRPr="00076B43">
        <w:rPr>
          <w:rFonts w:eastAsia="Calibri" w:cs="Times New Roman"/>
          <w:b/>
          <w:i w:val="0"/>
          <w:szCs w:val="24"/>
          <w:u w:val="single"/>
        </w:rPr>
        <w:t xml:space="preserve">. </w:t>
      </w:r>
      <w:r w:rsidRPr="00076B43">
        <w:rPr>
          <w:rFonts w:eastAsia="Calibri" w:cs="Times New Roman"/>
          <w:b/>
          <w:i w:val="0"/>
          <w:noProof/>
          <w:szCs w:val="24"/>
          <w:u w:val="single"/>
        </w:rPr>
        <w:t>Par kārtību, kādā nevalstiskās organizācijas iesniedz projektus līdzfinansējuma saņemšanai sociālajā jomā 2023. gadā</w:t>
      </w:r>
    </w:p>
    <w:p w:rsidR="007D1C46" w:rsidRPr="007D1C46" w:rsidRDefault="007D1C46" w:rsidP="007D1C46">
      <w:pPr>
        <w:spacing w:before="60" w:line="276" w:lineRule="auto"/>
        <w:rPr>
          <w:rFonts w:eastAsia="Calibri" w:cs="Times New Roman"/>
          <w:szCs w:val="24"/>
        </w:rPr>
      </w:pPr>
      <w:r w:rsidRPr="007D1C46">
        <w:rPr>
          <w:rFonts w:eastAsia="Calibri" w:cs="Times New Roman"/>
          <w:szCs w:val="24"/>
        </w:rPr>
        <w:t xml:space="preserve">ZIŅO: </w:t>
      </w:r>
      <w:r w:rsidRPr="007D1C46">
        <w:rPr>
          <w:rFonts w:eastAsia="Calibri" w:cs="Times New Roman"/>
          <w:noProof/>
          <w:szCs w:val="24"/>
        </w:rPr>
        <w:t xml:space="preserve">Ilze </w:t>
      </w:r>
      <w:r w:rsidR="00076B43">
        <w:rPr>
          <w:rFonts w:eastAsia="Calibri" w:cs="Times New Roman"/>
          <w:noProof/>
          <w:szCs w:val="24"/>
        </w:rPr>
        <w:t>Fārneste</w:t>
      </w:r>
    </w:p>
    <w:p w:rsidR="007D1C46" w:rsidRDefault="007D1C46" w:rsidP="00E07B4F">
      <w:pPr>
        <w:spacing w:line="240" w:lineRule="auto"/>
        <w:jc w:val="both"/>
        <w:rPr>
          <w:rFonts w:eastAsia="Calibri" w:cs="Times New Roman"/>
          <w:noProof/>
          <w:szCs w:val="24"/>
        </w:rPr>
      </w:pPr>
      <w:r w:rsidRPr="00132282">
        <w:rPr>
          <w:rFonts w:eastAsia="Calibri" w:cs="Times New Roman"/>
          <w:noProof/>
          <w:szCs w:val="24"/>
        </w:rPr>
        <w:lastRenderedPageBreak/>
        <w:t xml:space="preserve">SAGATAVOTĀJS: </w:t>
      </w:r>
      <w:r w:rsidR="00076B43">
        <w:rPr>
          <w:rFonts w:eastAsia="Calibri" w:cs="Times New Roman"/>
          <w:noProof/>
          <w:szCs w:val="24"/>
        </w:rPr>
        <w:t>Inta Rēķe-Madalāne</w:t>
      </w:r>
    </w:p>
    <w:p w:rsidR="00E07B4F" w:rsidRDefault="00E07B4F" w:rsidP="00E07B4F">
      <w:pPr>
        <w:spacing w:line="240" w:lineRule="auto"/>
        <w:jc w:val="both"/>
        <w:rPr>
          <w:rFonts w:eastAsia="Calibri" w:cs="Times New Roman"/>
          <w:noProof/>
          <w:szCs w:val="24"/>
        </w:rPr>
      </w:pPr>
    </w:p>
    <w:p w:rsidR="006121DA" w:rsidRDefault="006121DA" w:rsidP="006121DA">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rsidR="00076B43" w:rsidRDefault="00076B43" w:rsidP="00C901B0">
      <w:pPr>
        <w:spacing w:line="240" w:lineRule="auto"/>
        <w:jc w:val="both"/>
        <w:rPr>
          <w:rFonts w:eastAsia="Calibri" w:cs="Times New Roman"/>
          <w:b/>
          <w:i w:val="0"/>
          <w:szCs w:val="24"/>
        </w:rPr>
      </w:pPr>
      <w:r w:rsidRPr="00076B43">
        <w:rPr>
          <w:rFonts w:eastAsia="Calibri" w:cs="Times New Roman"/>
          <w:b/>
          <w:i w:val="0"/>
          <w:szCs w:val="24"/>
        </w:rPr>
        <w:t xml:space="preserve">Atklāti balsojot: ar 7 balsīm "Par" (Aigars </w:t>
      </w:r>
      <w:proofErr w:type="spellStart"/>
      <w:r w:rsidRPr="00076B43">
        <w:rPr>
          <w:rFonts w:eastAsia="Calibri" w:cs="Times New Roman"/>
          <w:b/>
          <w:i w:val="0"/>
          <w:szCs w:val="24"/>
        </w:rPr>
        <w:t>Šķēls</w:t>
      </w:r>
      <w:proofErr w:type="spellEnd"/>
      <w:r w:rsidRPr="00076B43">
        <w:rPr>
          <w:rFonts w:eastAsia="Calibri" w:cs="Times New Roman"/>
          <w:b/>
          <w:i w:val="0"/>
          <w:szCs w:val="24"/>
        </w:rPr>
        <w:t xml:space="preserve">, Aivis Masaļskis, Andris Sakne, Artūrs Čačka, Gatis </w:t>
      </w:r>
      <w:proofErr w:type="spellStart"/>
      <w:r w:rsidRPr="00076B43">
        <w:rPr>
          <w:rFonts w:eastAsia="Calibri" w:cs="Times New Roman"/>
          <w:b/>
          <w:i w:val="0"/>
          <w:szCs w:val="24"/>
        </w:rPr>
        <w:t>Teilis</w:t>
      </w:r>
      <w:proofErr w:type="spellEnd"/>
      <w:r w:rsidRPr="00076B43">
        <w:rPr>
          <w:rFonts w:eastAsia="Calibri" w:cs="Times New Roman"/>
          <w:b/>
          <w:i w:val="0"/>
          <w:szCs w:val="24"/>
        </w:rPr>
        <w:t xml:space="preserve">, Kaspars </w:t>
      </w:r>
      <w:proofErr w:type="spellStart"/>
      <w:r w:rsidRPr="00076B43">
        <w:rPr>
          <w:rFonts w:eastAsia="Calibri" w:cs="Times New Roman"/>
          <w:b/>
          <w:i w:val="0"/>
          <w:szCs w:val="24"/>
        </w:rPr>
        <w:t>Udrass</w:t>
      </w:r>
      <w:proofErr w:type="spellEnd"/>
      <w:r w:rsidRPr="00076B43">
        <w:rPr>
          <w:rFonts w:eastAsia="Calibri" w:cs="Times New Roman"/>
          <w:b/>
          <w:i w:val="0"/>
          <w:szCs w:val="24"/>
        </w:rPr>
        <w:t xml:space="preserve">, Vita </w:t>
      </w:r>
      <w:proofErr w:type="spellStart"/>
      <w:r w:rsidRPr="00076B43">
        <w:rPr>
          <w:rFonts w:eastAsia="Calibri" w:cs="Times New Roman"/>
          <w:b/>
          <w:i w:val="0"/>
          <w:szCs w:val="24"/>
        </w:rPr>
        <w:t>Robalte</w:t>
      </w:r>
      <w:proofErr w:type="spellEnd"/>
      <w:r w:rsidRPr="00076B43">
        <w:rPr>
          <w:rFonts w:eastAsia="Calibri" w:cs="Times New Roman"/>
          <w:b/>
          <w:i w:val="0"/>
          <w:szCs w:val="24"/>
        </w:rPr>
        <w:t>), "Pret" – nav, "Atturas" – nav, Madonas novada pašvaldības domes sociālo un veselības komiteja NOLEMJ:</w:t>
      </w:r>
    </w:p>
    <w:p w:rsidR="00C901B0" w:rsidRDefault="00C901B0" w:rsidP="00C901B0">
      <w:pPr>
        <w:spacing w:line="240" w:lineRule="auto"/>
        <w:jc w:val="both"/>
        <w:rPr>
          <w:rFonts w:eastAsia="Calibri" w:cs="Times New Roman"/>
          <w:b/>
          <w:i w:val="0"/>
          <w:szCs w:val="24"/>
        </w:rPr>
      </w:pPr>
      <w:r>
        <w:rPr>
          <w:rFonts w:eastAsia="Calibri" w:cs="Times New Roman"/>
          <w:b/>
          <w:i w:val="0"/>
          <w:szCs w:val="24"/>
        </w:rPr>
        <w:t>Atbalstīt lēmuma projektu un virzīt izskatīšanai uz finanšu un attīstības komitejas sēdi.</w:t>
      </w:r>
    </w:p>
    <w:p w:rsidR="00C901B0" w:rsidRPr="00832897" w:rsidRDefault="00C901B0" w:rsidP="00C901B0">
      <w:pPr>
        <w:spacing w:line="240" w:lineRule="auto"/>
        <w:jc w:val="both"/>
        <w:rPr>
          <w:rFonts w:eastAsia="Calibri" w:cs="Times New Roman"/>
          <w:i w:val="0"/>
          <w:szCs w:val="24"/>
        </w:rPr>
      </w:pPr>
    </w:p>
    <w:p w:rsidR="00C901B0" w:rsidRDefault="00C901B0" w:rsidP="00C901B0">
      <w:pPr>
        <w:spacing w:line="240" w:lineRule="auto"/>
        <w:rPr>
          <w:rFonts w:eastAsia="Calibri" w:cs="Times New Roman"/>
          <w:b/>
          <w:i w:val="0"/>
          <w:szCs w:val="24"/>
          <w:u w:val="single"/>
        </w:rPr>
      </w:pPr>
      <w:r>
        <w:rPr>
          <w:rFonts w:eastAsia="Calibri" w:cs="Times New Roman"/>
          <w:i w:val="0"/>
          <w:szCs w:val="24"/>
        </w:rPr>
        <w:t>Lēmuma projekts:</w:t>
      </w:r>
    </w:p>
    <w:p w:rsidR="00076B43" w:rsidRPr="00076B43" w:rsidRDefault="00076B43" w:rsidP="00076B43">
      <w:pPr>
        <w:spacing w:before="60" w:line="240" w:lineRule="auto"/>
        <w:ind w:firstLine="567"/>
        <w:jc w:val="both"/>
        <w:rPr>
          <w:rFonts w:eastAsia="Times New Roman" w:cs="Calibri"/>
          <w:i w:val="0"/>
          <w:color w:val="000000"/>
          <w:szCs w:val="24"/>
          <w:lang w:eastAsia="lv-LV"/>
        </w:rPr>
      </w:pPr>
      <w:r w:rsidRPr="00076B43">
        <w:rPr>
          <w:rFonts w:eastAsia="Times New Roman" w:cs="Calibri"/>
          <w:i w:val="0"/>
          <w:color w:val="000000"/>
          <w:szCs w:val="24"/>
          <w:lang w:eastAsia="lv-LV"/>
        </w:rPr>
        <w:t xml:space="preserve">Madonas novada pašvaldības 2022. gada 30. novembra saistošajos noteikumos Nr. 45 “Madonas novada pašvaldības iedzīvotāju iniciatīvas projektu konkursu organizēšanas kārtība” (turpmāk – saistošie noteikumi) noteikta iedzīvotāju, neformālo grupu, biedrību, nodibinājumu un reliģisko organizāciju iniciatīvas projektu konkursu mērķi un to organizēšanas kārtība. </w:t>
      </w:r>
    </w:p>
    <w:p w:rsidR="00076B43" w:rsidRPr="00076B43" w:rsidRDefault="00076B43" w:rsidP="00076B43">
      <w:pPr>
        <w:spacing w:before="60" w:line="240" w:lineRule="auto"/>
        <w:ind w:firstLine="567"/>
        <w:jc w:val="both"/>
        <w:rPr>
          <w:rFonts w:eastAsia="Times New Roman" w:cs="Calibri"/>
          <w:i w:val="0"/>
          <w:color w:val="000000"/>
          <w:szCs w:val="24"/>
          <w:lang w:eastAsia="lv-LV"/>
        </w:rPr>
      </w:pPr>
      <w:r w:rsidRPr="00076B43">
        <w:rPr>
          <w:rFonts w:eastAsia="Times New Roman" w:cs="Calibri"/>
          <w:i w:val="0"/>
          <w:color w:val="000000"/>
          <w:szCs w:val="24"/>
          <w:lang w:eastAsia="lv-LV"/>
        </w:rPr>
        <w:t xml:space="preserve">Madonas novada Sociālais dienests 2023. gadā ieplānojis īstenot Madonas novada  nevalstiskajām organizācijām iniciatīvu projektu konkursu, kura mērķis iesaistīt nevalstisko sektoru jaunu inovatīvu sociālo un rehabilitācijas pakalpojuma sniegšanā, palielināt sociāli </w:t>
      </w:r>
      <w:proofErr w:type="spellStart"/>
      <w:r w:rsidRPr="00076B43">
        <w:rPr>
          <w:rFonts w:eastAsia="Times New Roman" w:cs="Calibri"/>
          <w:i w:val="0"/>
          <w:color w:val="000000"/>
          <w:szCs w:val="24"/>
          <w:lang w:eastAsia="lv-LV"/>
        </w:rPr>
        <w:t>mazaizsargāto</w:t>
      </w:r>
      <w:proofErr w:type="spellEnd"/>
      <w:r w:rsidRPr="00076B43">
        <w:rPr>
          <w:rFonts w:eastAsia="Times New Roman" w:cs="Calibri"/>
          <w:i w:val="0"/>
          <w:color w:val="000000"/>
          <w:szCs w:val="24"/>
          <w:lang w:eastAsia="lv-LV"/>
        </w:rPr>
        <w:t xml:space="preserve"> iedzīvotāju iesaistīšanu sociālajās aktivitātēs, mazinot viņu sociālo atstumtību. Konkursa ietvaros plānots atbalstīt ar pašvaldības līdzfinansējumu nevalstiskās organizācijas, kuras iesniedz projektus sociālajā jomā, līdz 1000 euro vienam projektam. Konkursa īstenošanai nepieciešamais finansējums ieplānots Madonas novada Sociālā dienesta 2023. gada budžetā 10 000 euro apmērā.</w:t>
      </w:r>
    </w:p>
    <w:p w:rsidR="00076B43" w:rsidRPr="00076B43" w:rsidRDefault="00076B43" w:rsidP="00076B43">
      <w:pPr>
        <w:spacing w:before="60" w:line="240" w:lineRule="auto"/>
        <w:ind w:firstLine="567"/>
        <w:jc w:val="both"/>
        <w:rPr>
          <w:rFonts w:eastAsia="Times New Roman" w:cs="Calibri"/>
          <w:i w:val="0"/>
          <w:color w:val="000000"/>
          <w:szCs w:val="24"/>
          <w:lang w:eastAsia="lv-LV"/>
        </w:rPr>
      </w:pPr>
      <w:r w:rsidRPr="00076B43">
        <w:rPr>
          <w:rFonts w:eastAsia="Times New Roman" w:cs="Calibri"/>
          <w:i w:val="0"/>
          <w:color w:val="000000"/>
          <w:szCs w:val="24"/>
          <w:lang w:eastAsia="lv-LV"/>
        </w:rPr>
        <w:t>Saistošo noteikumu 14. punktā paredzēts, ka dome apstiprina iedzīvotāju iniciatīvas projektu konkursa nolikumu.</w:t>
      </w:r>
    </w:p>
    <w:p w:rsidR="007D1C46" w:rsidRPr="007D1C46" w:rsidRDefault="00076B43" w:rsidP="00076B43">
      <w:pPr>
        <w:spacing w:before="60" w:line="240" w:lineRule="auto"/>
        <w:ind w:firstLine="567"/>
        <w:jc w:val="both"/>
        <w:rPr>
          <w:rFonts w:eastAsia="Calibri" w:cs="Times New Roman"/>
          <w:b/>
          <w:i w:val="0"/>
          <w:szCs w:val="24"/>
        </w:rPr>
      </w:pPr>
      <w:r w:rsidRPr="00076B43">
        <w:rPr>
          <w:rFonts w:eastAsia="Times New Roman" w:cs="Calibri"/>
          <w:i w:val="0"/>
          <w:color w:val="000000"/>
          <w:szCs w:val="24"/>
          <w:lang w:eastAsia="lv-LV"/>
        </w:rPr>
        <w:t>Pamatojoties uz Madonas novada pašvaldības 2022. gada 30. novembra saistošo noteikumu Nr. 45 “Madonas novada pašvaldības iedzīvotāju iniciatīvas projektu konkursu organizēšanas kārtība” 14. punktu, noklausījusies sniegto informāciju,</w:t>
      </w:r>
      <w:r>
        <w:rPr>
          <w:rFonts w:eastAsia="Times New Roman" w:cs="Calibri"/>
          <w:i w:val="0"/>
          <w:color w:val="000000"/>
          <w:szCs w:val="24"/>
          <w:lang w:eastAsia="lv-LV"/>
        </w:rPr>
        <w:t xml:space="preserve"> </w:t>
      </w:r>
      <w:r w:rsidR="00C901B0">
        <w:rPr>
          <w:rFonts w:eastAsia="Calibri" w:cs="Times New Roman"/>
          <w:i w:val="0"/>
          <w:noProof/>
          <w:szCs w:val="24"/>
        </w:rPr>
        <w:t>atklāti balsojot: PAR - ___, PRET - ___, ATTURAS - ___, Madonas novada pašvaldības dome NOLEMJ:</w:t>
      </w:r>
    </w:p>
    <w:p w:rsidR="00C302C3" w:rsidRDefault="00C302C3" w:rsidP="00C901B0">
      <w:pPr>
        <w:spacing w:line="240" w:lineRule="auto"/>
        <w:jc w:val="both"/>
        <w:rPr>
          <w:rFonts w:eastAsia="Calibri" w:cs="Times New Roman"/>
          <w:i w:val="0"/>
          <w:noProof/>
          <w:szCs w:val="24"/>
        </w:rPr>
      </w:pPr>
    </w:p>
    <w:p w:rsidR="00076B43" w:rsidRPr="00076B43" w:rsidRDefault="00076B43" w:rsidP="00D264F0">
      <w:pPr>
        <w:spacing w:before="60" w:line="240" w:lineRule="auto"/>
        <w:ind w:firstLine="567"/>
        <w:jc w:val="both"/>
        <w:rPr>
          <w:rFonts w:eastAsia="Calibri" w:cs="Times New Roman"/>
          <w:i w:val="0"/>
          <w:szCs w:val="24"/>
        </w:rPr>
      </w:pPr>
      <w:bookmarkStart w:id="1" w:name="_Hlk129853784"/>
      <w:r w:rsidRPr="00076B43">
        <w:rPr>
          <w:rFonts w:eastAsia="Calibri" w:cs="Times New Roman"/>
          <w:i w:val="0"/>
          <w:noProof/>
          <w:szCs w:val="24"/>
        </w:rPr>
        <w:t>Apstiprināt Madonas novada pašvaldības iniciatīvu  projekta konkursa sociālajā jomā nolikumu 2023. gadam.</w:t>
      </w:r>
    </w:p>
    <w:p w:rsidR="005A5786" w:rsidRPr="00D264F0" w:rsidRDefault="00076B43" w:rsidP="00076B43">
      <w:pPr>
        <w:spacing w:before="60" w:line="240" w:lineRule="auto"/>
        <w:ind w:firstLine="567"/>
        <w:jc w:val="both"/>
        <w:rPr>
          <w:rFonts w:eastAsia="Calibri" w:cs="Times New Roman"/>
          <w:noProof/>
          <w:szCs w:val="24"/>
        </w:rPr>
      </w:pPr>
      <w:r w:rsidRPr="00D264F0">
        <w:rPr>
          <w:rFonts w:eastAsia="Calibri" w:cs="Times New Roman"/>
          <w:noProof/>
          <w:szCs w:val="24"/>
        </w:rPr>
        <w:t>Pielikumā: Madonas novada Sociālās jomas projektu konkursa 2023. gadā NOLIKUMS.</w:t>
      </w:r>
      <w:bookmarkEnd w:id="1"/>
    </w:p>
    <w:p w:rsidR="00076B43" w:rsidRDefault="00076B43" w:rsidP="00076B43">
      <w:pPr>
        <w:spacing w:before="60" w:line="240" w:lineRule="auto"/>
        <w:jc w:val="both"/>
        <w:rPr>
          <w:rFonts w:eastAsia="Calibri" w:cs="Times New Roman"/>
          <w:i w:val="0"/>
          <w:szCs w:val="24"/>
        </w:rPr>
      </w:pPr>
    </w:p>
    <w:p w:rsidR="00076B43" w:rsidRPr="00076B43" w:rsidRDefault="00076B43" w:rsidP="00076B43">
      <w:pPr>
        <w:spacing w:line="240" w:lineRule="auto"/>
        <w:jc w:val="both"/>
        <w:rPr>
          <w:rFonts w:eastAsia="Calibri" w:cs="Times New Roman"/>
          <w:b/>
          <w:szCs w:val="24"/>
          <w:u w:val="single"/>
        </w:rPr>
      </w:pPr>
      <w:r w:rsidRPr="00076B43">
        <w:rPr>
          <w:rFonts w:eastAsia="Calibri" w:cs="Times New Roman"/>
          <w:b/>
          <w:i w:val="0"/>
          <w:noProof/>
          <w:szCs w:val="24"/>
          <w:u w:val="single"/>
        </w:rPr>
        <w:t>4</w:t>
      </w:r>
      <w:r w:rsidRPr="00076B43">
        <w:rPr>
          <w:rFonts w:eastAsia="Calibri" w:cs="Times New Roman"/>
          <w:b/>
          <w:i w:val="0"/>
          <w:szCs w:val="24"/>
          <w:u w:val="single"/>
        </w:rPr>
        <w:t xml:space="preserve">. </w:t>
      </w:r>
      <w:r w:rsidRPr="00076B43">
        <w:rPr>
          <w:rFonts w:eastAsia="Calibri" w:cs="Times New Roman"/>
          <w:b/>
          <w:i w:val="0"/>
          <w:noProof/>
          <w:szCs w:val="24"/>
          <w:u w:val="single"/>
        </w:rPr>
        <w:t xml:space="preserve">Informatīvi </w:t>
      </w:r>
      <w:r w:rsidR="00E07B4F">
        <w:rPr>
          <w:rFonts w:eastAsia="Calibri" w:cs="Times New Roman"/>
          <w:b/>
          <w:i w:val="0"/>
          <w:noProof/>
          <w:szCs w:val="24"/>
          <w:u w:val="single"/>
        </w:rPr>
        <w:t>–</w:t>
      </w:r>
      <w:r w:rsidRPr="00076B43">
        <w:rPr>
          <w:rFonts w:eastAsia="Calibri" w:cs="Times New Roman"/>
          <w:b/>
          <w:i w:val="0"/>
          <w:noProof/>
          <w:szCs w:val="24"/>
          <w:u w:val="single"/>
        </w:rPr>
        <w:t xml:space="preserve"> Par Rupsalām</w:t>
      </w:r>
    </w:p>
    <w:p w:rsidR="00076B43" w:rsidRDefault="00076B43" w:rsidP="00076B43">
      <w:pPr>
        <w:spacing w:before="60" w:line="240" w:lineRule="auto"/>
        <w:jc w:val="both"/>
        <w:rPr>
          <w:rFonts w:eastAsia="Calibri" w:cs="Times New Roman"/>
          <w:noProof/>
          <w:szCs w:val="24"/>
        </w:rPr>
      </w:pPr>
      <w:r w:rsidRPr="00076B43">
        <w:rPr>
          <w:rFonts w:eastAsia="Calibri" w:cs="Times New Roman"/>
          <w:szCs w:val="24"/>
        </w:rPr>
        <w:t xml:space="preserve">ZIŅO: </w:t>
      </w:r>
      <w:r w:rsidRPr="00076B43">
        <w:rPr>
          <w:rFonts w:eastAsia="Calibri" w:cs="Times New Roman"/>
          <w:noProof/>
          <w:szCs w:val="24"/>
        </w:rPr>
        <w:t>Tālis Salenieks</w:t>
      </w:r>
    </w:p>
    <w:p w:rsidR="00E07B4F" w:rsidRPr="00076B43" w:rsidRDefault="00E07B4F" w:rsidP="00E07B4F">
      <w:pPr>
        <w:spacing w:line="240" w:lineRule="auto"/>
        <w:jc w:val="both"/>
        <w:rPr>
          <w:rFonts w:eastAsia="Calibri" w:cs="Times New Roman"/>
          <w:szCs w:val="24"/>
        </w:rPr>
      </w:pPr>
      <w:r w:rsidRPr="00132282">
        <w:rPr>
          <w:rFonts w:eastAsia="Calibri" w:cs="Times New Roman"/>
          <w:szCs w:val="24"/>
        </w:rPr>
        <w:t xml:space="preserve">DEBATĒS PIEDALĀS: </w:t>
      </w:r>
      <w:r>
        <w:rPr>
          <w:rFonts w:eastAsia="Calibri" w:cs="Times New Roman"/>
          <w:szCs w:val="24"/>
        </w:rPr>
        <w:t xml:space="preserve">Tālis Salenieks, Jolanta </w:t>
      </w:r>
      <w:proofErr w:type="spellStart"/>
      <w:r>
        <w:rPr>
          <w:rFonts w:eastAsia="Calibri" w:cs="Times New Roman"/>
          <w:szCs w:val="24"/>
        </w:rPr>
        <w:t>Kočāne</w:t>
      </w:r>
      <w:proofErr w:type="spellEnd"/>
      <w:r>
        <w:rPr>
          <w:rFonts w:eastAsia="Calibri" w:cs="Times New Roman"/>
          <w:szCs w:val="24"/>
        </w:rPr>
        <w:t xml:space="preserve">, Aigars </w:t>
      </w:r>
      <w:proofErr w:type="spellStart"/>
      <w:r>
        <w:rPr>
          <w:rFonts w:eastAsia="Calibri" w:cs="Times New Roman"/>
          <w:szCs w:val="24"/>
        </w:rPr>
        <w:t>Šķēls</w:t>
      </w:r>
      <w:proofErr w:type="spellEnd"/>
      <w:r>
        <w:rPr>
          <w:rFonts w:eastAsia="Calibri" w:cs="Times New Roman"/>
          <w:szCs w:val="24"/>
        </w:rPr>
        <w:t>.</w:t>
      </w:r>
    </w:p>
    <w:p w:rsidR="005A5786" w:rsidRDefault="005A5786" w:rsidP="006249FF">
      <w:pPr>
        <w:spacing w:before="60" w:line="240" w:lineRule="auto"/>
        <w:jc w:val="both"/>
        <w:rPr>
          <w:rFonts w:eastAsia="Calibri" w:cs="Times New Roman"/>
          <w:i w:val="0"/>
          <w:szCs w:val="24"/>
        </w:rPr>
      </w:pPr>
    </w:p>
    <w:p w:rsidR="00C901B0" w:rsidRDefault="00CE6BDF" w:rsidP="00D264F0">
      <w:pPr>
        <w:spacing w:line="240" w:lineRule="auto"/>
        <w:ind w:firstLine="567"/>
        <w:jc w:val="both"/>
        <w:rPr>
          <w:rFonts w:eastAsia="Calibri" w:cs="Times New Roman"/>
          <w:i w:val="0"/>
          <w:szCs w:val="24"/>
        </w:rPr>
      </w:pPr>
      <w:r>
        <w:rPr>
          <w:rFonts w:eastAsia="Calibri" w:cs="Times New Roman"/>
          <w:i w:val="0"/>
          <w:szCs w:val="24"/>
        </w:rPr>
        <w:t xml:space="preserve">Pēc </w:t>
      </w:r>
      <w:r w:rsidR="001022E8">
        <w:rPr>
          <w:rFonts w:eastAsia="Calibri" w:cs="Times New Roman"/>
          <w:i w:val="0"/>
          <w:szCs w:val="24"/>
        </w:rPr>
        <w:t xml:space="preserve">pašvaldības speciālistu un vadības </w:t>
      </w:r>
      <w:r>
        <w:rPr>
          <w:rFonts w:eastAsia="Calibri" w:cs="Times New Roman"/>
          <w:i w:val="0"/>
          <w:szCs w:val="24"/>
        </w:rPr>
        <w:t xml:space="preserve">tikšanās </w:t>
      </w:r>
      <w:proofErr w:type="spellStart"/>
      <w:r>
        <w:rPr>
          <w:rFonts w:eastAsia="Calibri" w:cs="Times New Roman"/>
          <w:i w:val="0"/>
          <w:szCs w:val="24"/>
        </w:rPr>
        <w:t>Rupsalās</w:t>
      </w:r>
      <w:proofErr w:type="spellEnd"/>
      <w:r w:rsidR="00D264F0">
        <w:rPr>
          <w:rFonts w:eastAsia="Calibri" w:cs="Times New Roman"/>
          <w:i w:val="0"/>
          <w:szCs w:val="24"/>
        </w:rPr>
        <w:t xml:space="preserve"> tika nolemts, ka </w:t>
      </w:r>
      <w:proofErr w:type="spellStart"/>
      <w:r w:rsidR="00D264F0">
        <w:rPr>
          <w:rFonts w:eastAsia="Calibri" w:cs="Times New Roman"/>
          <w:i w:val="0"/>
          <w:szCs w:val="24"/>
        </w:rPr>
        <w:t>Rupsalas</w:t>
      </w:r>
      <w:proofErr w:type="spellEnd"/>
      <w:r w:rsidR="00D264F0">
        <w:rPr>
          <w:rFonts w:eastAsia="Calibri" w:cs="Times New Roman"/>
          <w:i w:val="0"/>
          <w:szCs w:val="24"/>
        </w:rPr>
        <w:t xml:space="preserve"> varētu būt vieta, kur pārvietot Lubānas SAC klientus, kamēr </w:t>
      </w:r>
      <w:r w:rsidR="00006627">
        <w:rPr>
          <w:rFonts w:eastAsia="Calibri" w:cs="Times New Roman"/>
          <w:i w:val="0"/>
          <w:szCs w:val="24"/>
        </w:rPr>
        <w:t xml:space="preserve">Lubānas </w:t>
      </w:r>
      <w:bookmarkStart w:id="2" w:name="_GoBack"/>
      <w:bookmarkEnd w:id="2"/>
      <w:r w:rsidR="00D264F0">
        <w:rPr>
          <w:rFonts w:eastAsia="Calibri" w:cs="Times New Roman"/>
          <w:i w:val="0"/>
          <w:szCs w:val="24"/>
        </w:rPr>
        <w:t xml:space="preserve">SAC notiek remonts. </w:t>
      </w:r>
    </w:p>
    <w:p w:rsidR="00E70F02" w:rsidRDefault="006A4CB5" w:rsidP="006A4CB5">
      <w:pPr>
        <w:ind w:firstLine="567"/>
        <w:jc w:val="both"/>
        <w:rPr>
          <w:rFonts w:eastAsia="Calibri" w:cs="Times New Roman"/>
          <w:noProof/>
          <w:szCs w:val="24"/>
        </w:rPr>
      </w:pPr>
      <w:r>
        <w:rPr>
          <w:rFonts w:eastAsia="Calibri" w:cs="Times New Roman"/>
          <w:i w:val="0"/>
          <w:szCs w:val="24"/>
        </w:rPr>
        <w:t xml:space="preserve">  </w:t>
      </w:r>
    </w:p>
    <w:p w:rsidR="00832897" w:rsidRPr="005021DF" w:rsidRDefault="00832897" w:rsidP="005021DF">
      <w:pPr>
        <w:spacing w:before="60" w:line="240" w:lineRule="auto"/>
        <w:jc w:val="both"/>
        <w:rPr>
          <w:rFonts w:eastAsia="Calibri" w:cs="Times New Roman"/>
          <w:i w:val="0"/>
          <w:szCs w:val="24"/>
        </w:rPr>
      </w:pPr>
    </w:p>
    <w:p w:rsidR="00D90139" w:rsidRPr="00D90139" w:rsidRDefault="00D90139" w:rsidP="005021DF">
      <w:pPr>
        <w:spacing w:line="240" w:lineRule="auto"/>
        <w:ind w:firstLine="567"/>
        <w:jc w:val="both"/>
        <w:rPr>
          <w:rFonts w:cs="Times New Roman"/>
          <w:szCs w:val="24"/>
        </w:rPr>
      </w:pPr>
      <w:r w:rsidRPr="00D90139">
        <w:rPr>
          <w:rFonts w:cs="Times New Roman"/>
          <w:szCs w:val="24"/>
        </w:rPr>
        <w:t xml:space="preserve">Sēdes darba process, ziņojumi, priekšlikumi, komentāri, diskusijas atspoguļoti sēdes </w:t>
      </w:r>
      <w:r w:rsidR="001A5042">
        <w:rPr>
          <w:rFonts w:cs="Times New Roman"/>
          <w:szCs w:val="24"/>
        </w:rPr>
        <w:t xml:space="preserve">audio </w:t>
      </w:r>
      <w:r w:rsidR="00D908CA">
        <w:rPr>
          <w:rFonts w:cs="Times New Roman"/>
          <w:szCs w:val="24"/>
        </w:rPr>
        <w:t>ierakstā.</w:t>
      </w:r>
      <w:r w:rsidR="00417EFF">
        <w:rPr>
          <w:rFonts w:cs="Times New Roman"/>
          <w:szCs w:val="24"/>
        </w:rPr>
        <w:t xml:space="preserve"> </w:t>
      </w:r>
    </w:p>
    <w:p w:rsidR="00D908CA" w:rsidRDefault="00D908CA" w:rsidP="00D420C9">
      <w:pPr>
        <w:spacing w:line="240" w:lineRule="auto"/>
        <w:rPr>
          <w:rFonts w:cs="Times New Roman"/>
          <w:i w:val="0"/>
          <w:szCs w:val="24"/>
        </w:rPr>
      </w:pPr>
    </w:p>
    <w:p w:rsidR="00A74450" w:rsidRDefault="00A74450" w:rsidP="00444F87">
      <w:pPr>
        <w:rPr>
          <w:rFonts w:cs="Times New Roman"/>
          <w:i w:val="0"/>
          <w:szCs w:val="24"/>
        </w:rPr>
      </w:pPr>
    </w:p>
    <w:p w:rsidR="00D90139" w:rsidRPr="00444F87" w:rsidRDefault="00D90139" w:rsidP="00444F87">
      <w:pPr>
        <w:rPr>
          <w:rFonts w:eastAsia="Calibri" w:cs="Times New Roman"/>
          <w:i w:val="0"/>
          <w:szCs w:val="24"/>
        </w:rPr>
      </w:pPr>
      <w:r>
        <w:rPr>
          <w:rFonts w:cs="Times New Roman"/>
          <w:i w:val="0"/>
          <w:szCs w:val="24"/>
        </w:rPr>
        <w:t>Sēdi slēdz plkst.</w:t>
      </w:r>
      <w:r w:rsidR="00444F87" w:rsidRPr="00444F87">
        <w:rPr>
          <w:rFonts w:eastAsia="Calibri" w:cs="Times New Roman"/>
          <w:i w:val="0"/>
          <w:szCs w:val="24"/>
        </w:rPr>
        <w:t xml:space="preserve"> Sēdi slēdz </w:t>
      </w:r>
      <w:r w:rsidR="008E052A">
        <w:rPr>
          <w:rFonts w:cs="Times New Roman"/>
          <w:i w:val="0"/>
          <w:noProof/>
          <w:szCs w:val="24"/>
        </w:rPr>
        <w:t>16.07.</w:t>
      </w:r>
    </w:p>
    <w:p w:rsidR="00426382" w:rsidRDefault="00426382" w:rsidP="00D420C9">
      <w:pPr>
        <w:spacing w:line="240" w:lineRule="auto"/>
        <w:rPr>
          <w:rFonts w:eastAsia="Calibri" w:cs="Times New Roman"/>
          <w:i w:val="0"/>
          <w:szCs w:val="24"/>
        </w:rPr>
      </w:pPr>
    </w:p>
    <w:p w:rsidR="00426382" w:rsidRDefault="00426382" w:rsidP="00D420C9">
      <w:pPr>
        <w:spacing w:line="240" w:lineRule="auto"/>
        <w:rPr>
          <w:rFonts w:eastAsia="Calibri" w:cs="Times New Roman"/>
          <w:i w:val="0"/>
          <w:szCs w:val="24"/>
        </w:rPr>
      </w:pPr>
    </w:p>
    <w:p w:rsidR="00C302C3" w:rsidRDefault="00C302C3" w:rsidP="00D420C9">
      <w:pPr>
        <w:spacing w:line="240" w:lineRule="auto"/>
        <w:rPr>
          <w:rFonts w:eastAsia="Calibri" w:cs="Times New Roman"/>
          <w:i w:val="0"/>
          <w:szCs w:val="24"/>
        </w:rPr>
      </w:pPr>
    </w:p>
    <w:p w:rsidR="00D90139" w:rsidRPr="008614C8" w:rsidRDefault="00D90139" w:rsidP="00D420C9">
      <w:pPr>
        <w:spacing w:line="240" w:lineRule="auto"/>
        <w:rPr>
          <w:rFonts w:eastAsia="Calibri" w:cs="Times New Roman"/>
          <w:i w:val="0"/>
          <w:szCs w:val="24"/>
        </w:rPr>
      </w:pPr>
      <w:r w:rsidRPr="008614C8">
        <w:rPr>
          <w:rFonts w:eastAsia="Calibri" w:cs="Times New Roman"/>
          <w:i w:val="0"/>
          <w:szCs w:val="24"/>
        </w:rPr>
        <w:t>Sēdes vadītājs</w:t>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00444F87">
        <w:rPr>
          <w:rFonts w:eastAsia="Calibri" w:cs="Times New Roman"/>
          <w:i w:val="0"/>
          <w:szCs w:val="24"/>
        </w:rPr>
        <w:t>A. Sakne</w:t>
      </w:r>
    </w:p>
    <w:p w:rsidR="00426382" w:rsidRDefault="00426382" w:rsidP="00D420C9">
      <w:pPr>
        <w:spacing w:line="240" w:lineRule="auto"/>
        <w:rPr>
          <w:rFonts w:eastAsia="Calibri" w:cs="Times New Roman"/>
          <w:i w:val="0"/>
          <w:szCs w:val="24"/>
        </w:rPr>
      </w:pPr>
    </w:p>
    <w:p w:rsidR="00600CF6" w:rsidRPr="00461F80" w:rsidRDefault="00D90139" w:rsidP="00E07B4F">
      <w:pPr>
        <w:spacing w:line="240" w:lineRule="auto"/>
        <w:rPr>
          <w:rFonts w:eastAsia="Calibri" w:cs="Times New Roman"/>
          <w:i w:val="0"/>
          <w:szCs w:val="24"/>
        </w:rPr>
      </w:pPr>
      <w:r w:rsidRPr="008614C8">
        <w:rPr>
          <w:rFonts w:eastAsia="Calibri" w:cs="Times New Roman"/>
          <w:i w:val="0"/>
          <w:szCs w:val="24"/>
        </w:rPr>
        <w:t>Sēdes protokol</w:t>
      </w:r>
      <w:r w:rsidR="00444F87">
        <w:rPr>
          <w:rFonts w:eastAsia="Calibri" w:cs="Times New Roman"/>
          <w:i w:val="0"/>
          <w:szCs w:val="24"/>
        </w:rPr>
        <w:t>ētājs</w:t>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00444F87">
        <w:rPr>
          <w:rFonts w:eastAsia="Calibri" w:cs="Times New Roman"/>
          <w:i w:val="0"/>
          <w:szCs w:val="24"/>
        </w:rPr>
        <w:t>A. Pidika</w:t>
      </w:r>
    </w:p>
    <w:sectPr w:rsidR="00600CF6" w:rsidRPr="00461F80" w:rsidSect="00E07B4F">
      <w:pgSz w:w="11906" w:h="16838"/>
      <w:pgMar w:top="113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9"/>
    <w:rsid w:val="0000338B"/>
    <w:rsid w:val="00006627"/>
    <w:rsid w:val="00076B43"/>
    <w:rsid w:val="000B4A40"/>
    <w:rsid w:val="001022E8"/>
    <w:rsid w:val="00132282"/>
    <w:rsid w:val="001356CE"/>
    <w:rsid w:val="001A5042"/>
    <w:rsid w:val="001F3E75"/>
    <w:rsid w:val="00210836"/>
    <w:rsid w:val="00241C0B"/>
    <w:rsid w:val="002F59B7"/>
    <w:rsid w:val="003F3C97"/>
    <w:rsid w:val="003F57AA"/>
    <w:rsid w:val="00417EFF"/>
    <w:rsid w:val="00426382"/>
    <w:rsid w:val="00444F87"/>
    <w:rsid w:val="00453FA8"/>
    <w:rsid w:val="00461F80"/>
    <w:rsid w:val="004F3F17"/>
    <w:rsid w:val="005021DF"/>
    <w:rsid w:val="005103D5"/>
    <w:rsid w:val="005175C7"/>
    <w:rsid w:val="00545204"/>
    <w:rsid w:val="005A5786"/>
    <w:rsid w:val="005C71E6"/>
    <w:rsid w:val="00600CF6"/>
    <w:rsid w:val="006121DA"/>
    <w:rsid w:val="006249FF"/>
    <w:rsid w:val="00647C42"/>
    <w:rsid w:val="00682419"/>
    <w:rsid w:val="006A4CB5"/>
    <w:rsid w:val="006B4516"/>
    <w:rsid w:val="00723C8C"/>
    <w:rsid w:val="00724B3A"/>
    <w:rsid w:val="007B5344"/>
    <w:rsid w:val="007C7E18"/>
    <w:rsid w:val="007D1C46"/>
    <w:rsid w:val="00832897"/>
    <w:rsid w:val="00851C61"/>
    <w:rsid w:val="008E052A"/>
    <w:rsid w:val="00932A01"/>
    <w:rsid w:val="009B6F2A"/>
    <w:rsid w:val="00A610FE"/>
    <w:rsid w:val="00A74450"/>
    <w:rsid w:val="00A95FE1"/>
    <w:rsid w:val="00B540D5"/>
    <w:rsid w:val="00B61050"/>
    <w:rsid w:val="00B64992"/>
    <w:rsid w:val="00B93FB1"/>
    <w:rsid w:val="00BC66C0"/>
    <w:rsid w:val="00C14C87"/>
    <w:rsid w:val="00C302C3"/>
    <w:rsid w:val="00C52A7D"/>
    <w:rsid w:val="00C57ABE"/>
    <w:rsid w:val="00C901B0"/>
    <w:rsid w:val="00CE6BDF"/>
    <w:rsid w:val="00D264F0"/>
    <w:rsid w:val="00D420C9"/>
    <w:rsid w:val="00D44FA5"/>
    <w:rsid w:val="00D60A5D"/>
    <w:rsid w:val="00D81128"/>
    <w:rsid w:val="00D86EBD"/>
    <w:rsid w:val="00D90139"/>
    <w:rsid w:val="00D908CA"/>
    <w:rsid w:val="00DB01A5"/>
    <w:rsid w:val="00E07B4F"/>
    <w:rsid w:val="00E70F02"/>
    <w:rsid w:val="00EA3D77"/>
    <w:rsid w:val="00EC46AC"/>
    <w:rsid w:val="00ED73D9"/>
    <w:rsid w:val="00EF7E40"/>
    <w:rsid w:val="00F3082D"/>
    <w:rsid w:val="00F4162A"/>
    <w:rsid w:val="00FE7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6D0CC"/>
  <w15:chartTrackingRefBased/>
  <w15:docId w15:val="{E8EE3C88-EB5D-44F3-A0C7-67AD9CF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07B4F"/>
    <w:pPr>
      <w:spacing w:after="0"/>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908C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08CA"/>
    <w:rPr>
      <w:rFonts w:ascii="Segoe UI" w:hAnsi="Segoe UI" w:cs="Segoe UI"/>
      <w:i/>
      <w:sz w:val="18"/>
      <w:szCs w:val="18"/>
    </w:rPr>
  </w:style>
  <w:style w:type="character" w:styleId="Hipersaite">
    <w:name w:val="Hyperlink"/>
    <w:basedOn w:val="Noklusjumarindkopasfonts"/>
    <w:uiPriority w:val="99"/>
    <w:semiHidden/>
    <w:unhideWhenUsed/>
    <w:rsid w:val="00D81128"/>
    <w:rPr>
      <w:color w:val="0000FF"/>
      <w:u w:val="single"/>
    </w:rPr>
  </w:style>
  <w:style w:type="character" w:customStyle="1" w:styleId="BezatstarpmRakstz">
    <w:name w:val="Bez atstarpēm Rakstz."/>
    <w:link w:val="Bezatstarpm"/>
    <w:uiPriority w:val="1"/>
    <w:locked/>
    <w:rsid w:val="007D1C46"/>
    <w:rPr>
      <w:rFonts w:ascii="Calibri" w:eastAsia="Calibri" w:hAnsi="Calibri" w:cs="Calibri"/>
      <w:lang w:eastAsia="ar-SA"/>
    </w:rPr>
  </w:style>
  <w:style w:type="paragraph" w:styleId="Bezatstarpm">
    <w:name w:val="No Spacing"/>
    <w:link w:val="BezatstarpmRakstz"/>
    <w:uiPriority w:val="1"/>
    <w:qFormat/>
    <w:rsid w:val="007D1C46"/>
    <w:pPr>
      <w:suppressAutoHyphens/>
      <w:spacing w:after="0" w:line="240" w:lineRule="auto"/>
    </w:pPr>
    <w:rPr>
      <w:rFonts w:ascii="Calibri" w:eastAsia="Calibri" w:hAnsi="Calibri" w:cs="Calibri"/>
      <w:lang w:eastAsia="ar-SA"/>
    </w:rPr>
  </w:style>
  <w:style w:type="paragraph" w:styleId="Paraststmeklis">
    <w:name w:val="Normal (Web)"/>
    <w:basedOn w:val="Parasts"/>
    <w:uiPriority w:val="99"/>
    <w:unhideWhenUsed/>
    <w:rsid w:val="007D1C46"/>
    <w:pPr>
      <w:spacing w:before="100" w:beforeAutospacing="1" w:after="100" w:afterAutospacing="1" w:line="240" w:lineRule="auto"/>
    </w:pPr>
    <w:rPr>
      <w:rFonts w:eastAsia="Times New Roman" w:cs="Times New Roman"/>
      <w:i w:val="0"/>
      <w:szCs w:val="24"/>
      <w:lang w:eastAsia="lv-LV"/>
    </w:rPr>
  </w:style>
  <w:style w:type="table" w:customStyle="1" w:styleId="Reatabula1">
    <w:name w:val="Režģa tabula1"/>
    <w:basedOn w:val="Parastatabula"/>
    <w:next w:val="Re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663681">
      <w:bodyDiv w:val="1"/>
      <w:marLeft w:val="0"/>
      <w:marRight w:val="0"/>
      <w:marTop w:val="0"/>
      <w:marBottom w:val="0"/>
      <w:divBdr>
        <w:top w:val="none" w:sz="0" w:space="0" w:color="auto"/>
        <w:left w:val="none" w:sz="0" w:space="0" w:color="auto"/>
        <w:bottom w:val="none" w:sz="0" w:space="0" w:color="auto"/>
        <w:right w:val="none" w:sz="0" w:space="0" w:color="auto"/>
      </w:divBdr>
    </w:div>
    <w:div w:id="16380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11803</Words>
  <Characters>6729</Characters>
  <Application>Microsoft Office Word</Application>
  <DocSecurity>0</DocSecurity>
  <Lines>56</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User</cp:lastModifiedBy>
  <cp:revision>8</cp:revision>
  <cp:lastPrinted>2023-02-03T12:38:00Z</cp:lastPrinted>
  <dcterms:created xsi:type="dcterms:W3CDTF">2023-03-16T07:41:00Z</dcterms:created>
  <dcterms:modified xsi:type="dcterms:W3CDTF">2023-03-16T14:15:00Z</dcterms:modified>
</cp:coreProperties>
</file>